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FFD2" w14:textId="19172F88" w:rsidR="00EF558C" w:rsidRDefault="008F0429" w:rsidP="007621AE">
      <w:r>
        <w:t>Zone 1</w:t>
      </w:r>
    </w:p>
    <w:p w14:paraId="2987349F" w14:textId="490AD359" w:rsidR="008F0429" w:rsidRDefault="008F0429" w:rsidP="008F0429">
      <w:pPr>
        <w:pStyle w:val="NoSpacing"/>
      </w:pPr>
      <w:r>
        <w:t>GF09 32 sqm</w:t>
      </w:r>
      <w:r w:rsidR="006513CE">
        <w:t xml:space="preserve"> – Master Bedroom</w:t>
      </w:r>
    </w:p>
    <w:p w14:paraId="169F2794" w14:textId="1E186E61" w:rsidR="008F0429" w:rsidRDefault="008F0429" w:rsidP="008F0429">
      <w:pPr>
        <w:pStyle w:val="NoSpacing"/>
      </w:pPr>
      <w:r>
        <w:t>GF10 12sqm</w:t>
      </w:r>
      <w:r w:rsidR="006513CE">
        <w:t xml:space="preserve"> – Master </w:t>
      </w:r>
      <w:proofErr w:type="spellStart"/>
      <w:r w:rsidR="006513CE">
        <w:t>En</w:t>
      </w:r>
      <w:proofErr w:type="spellEnd"/>
      <w:r w:rsidR="006513CE">
        <w:t>-suite (</w:t>
      </w:r>
      <w:proofErr w:type="spellStart"/>
      <w:r w:rsidR="006513CE">
        <w:t>En</w:t>
      </w:r>
      <w:proofErr w:type="spellEnd"/>
      <w:r w:rsidR="006513CE">
        <w:t>-suite 1)</w:t>
      </w:r>
    </w:p>
    <w:p w14:paraId="4AB69A44" w14:textId="289A6F95" w:rsidR="008F0429" w:rsidRDefault="008F0429" w:rsidP="008F0429">
      <w:pPr>
        <w:pStyle w:val="NoSpacing"/>
      </w:pPr>
      <w:r>
        <w:t>GF11 12sqm</w:t>
      </w:r>
      <w:r w:rsidR="006513CE">
        <w:t xml:space="preserve"> – Master Dressing Room</w:t>
      </w:r>
    </w:p>
    <w:p w14:paraId="2127D860" w14:textId="7E9949E6" w:rsidR="008F0429" w:rsidRDefault="008F0429" w:rsidP="008F0429">
      <w:pPr>
        <w:pStyle w:val="NoSpacing"/>
      </w:pPr>
      <w:r>
        <w:t>GF3 7sqm</w:t>
      </w:r>
      <w:r w:rsidR="006513CE">
        <w:t xml:space="preserve"> – Hallway 1</w:t>
      </w:r>
    </w:p>
    <w:p w14:paraId="5036A937" w14:textId="52B6166D" w:rsidR="008F0429" w:rsidRDefault="008F0429" w:rsidP="008F0429">
      <w:pPr>
        <w:pStyle w:val="NoSpacing"/>
      </w:pPr>
      <w:r>
        <w:t>GF2 1sqm</w:t>
      </w:r>
      <w:r w:rsidR="006513CE">
        <w:t xml:space="preserve"> – Cloakroom 1</w:t>
      </w:r>
    </w:p>
    <w:p w14:paraId="09497B0E" w14:textId="28BD11BA" w:rsidR="008F0429" w:rsidRDefault="008F0429" w:rsidP="008F0429">
      <w:pPr>
        <w:pStyle w:val="NoSpacing"/>
      </w:pPr>
      <w:r>
        <w:t>GF12 9sqm</w:t>
      </w:r>
      <w:r w:rsidR="006513CE">
        <w:t xml:space="preserve"> – Studio 1</w:t>
      </w:r>
    </w:p>
    <w:p w14:paraId="0105AB52" w14:textId="500C7D4D" w:rsidR="008F0429" w:rsidRDefault="008F0429" w:rsidP="008F0429">
      <w:pPr>
        <w:pStyle w:val="NoSpacing"/>
      </w:pPr>
      <w:r>
        <w:t>GF01 16sqm</w:t>
      </w:r>
      <w:r w:rsidR="006513CE">
        <w:t xml:space="preserve"> - Lobby</w:t>
      </w:r>
    </w:p>
    <w:p w14:paraId="12AF70E9" w14:textId="47B2E29B" w:rsidR="008F0429" w:rsidRDefault="008F0429" w:rsidP="004B3926">
      <w:pPr>
        <w:pStyle w:val="NoSpacing"/>
        <w:pBdr>
          <w:top w:val="single" w:sz="4" w:space="1" w:color="auto"/>
          <w:bottom w:val="single" w:sz="4" w:space="1" w:color="auto"/>
        </w:pBdr>
      </w:pPr>
      <w:r>
        <w:t>Total 89 sqm</w:t>
      </w:r>
    </w:p>
    <w:p w14:paraId="13E9083A" w14:textId="6DED6439" w:rsidR="008F0429" w:rsidRDefault="008F0429" w:rsidP="008F0429">
      <w:pPr>
        <w:pStyle w:val="NoSpacing"/>
      </w:pPr>
    </w:p>
    <w:p w14:paraId="472ABFAA" w14:textId="625F30E4" w:rsidR="008F0429" w:rsidRDefault="008F0429" w:rsidP="008F0429">
      <w:pPr>
        <w:pStyle w:val="NoSpacing"/>
      </w:pPr>
      <w:r>
        <w:t>Zone 2</w:t>
      </w:r>
    </w:p>
    <w:p w14:paraId="78E3951C" w14:textId="4DDC54CC" w:rsidR="008F0429" w:rsidRDefault="008F0429" w:rsidP="008F0429">
      <w:pPr>
        <w:pStyle w:val="NoSpacing"/>
      </w:pPr>
    </w:p>
    <w:p w14:paraId="18ADF93E" w14:textId="1A186C3A" w:rsidR="008F0429" w:rsidRDefault="008F0429" w:rsidP="008F0429">
      <w:pPr>
        <w:pStyle w:val="NoSpacing"/>
      </w:pPr>
      <w:r>
        <w:t>GF08 6sqm</w:t>
      </w:r>
      <w:r w:rsidR="006513CE">
        <w:t xml:space="preserve"> – (Electric Heated </w:t>
      </w:r>
      <w:proofErr w:type="spellStart"/>
      <w:r w:rsidR="006513CE">
        <w:t>UFH</w:t>
      </w:r>
      <w:proofErr w:type="spellEnd"/>
      <w:r w:rsidR="006513CE">
        <w:t>)</w:t>
      </w:r>
    </w:p>
    <w:p w14:paraId="13600FDF" w14:textId="585C06D2" w:rsidR="008F0429" w:rsidRDefault="008F0429" w:rsidP="008F0429">
      <w:pPr>
        <w:pStyle w:val="NoSpacing"/>
      </w:pPr>
      <w:r>
        <w:t>GF07 15sqm</w:t>
      </w:r>
    </w:p>
    <w:p w14:paraId="5D7E89F1" w14:textId="71F803D1" w:rsidR="008F0429" w:rsidRDefault="008F0429" w:rsidP="008F0429">
      <w:pPr>
        <w:pStyle w:val="NoSpacing"/>
      </w:pPr>
      <w:r>
        <w:t>GF06 4 sqm</w:t>
      </w:r>
      <w:r w:rsidR="006513CE">
        <w:t xml:space="preserve"> - (Electric Heated </w:t>
      </w:r>
      <w:proofErr w:type="spellStart"/>
      <w:r w:rsidR="006513CE">
        <w:t>UFH</w:t>
      </w:r>
      <w:proofErr w:type="spellEnd"/>
      <w:r w:rsidR="006513CE">
        <w:t>)</w:t>
      </w:r>
    </w:p>
    <w:p w14:paraId="7A892280" w14:textId="5AF7AAAD" w:rsidR="008F0429" w:rsidRDefault="008F0429" w:rsidP="008F0429">
      <w:pPr>
        <w:pStyle w:val="NoSpacing"/>
      </w:pPr>
      <w:r>
        <w:t>GF05 12sqm</w:t>
      </w:r>
    </w:p>
    <w:p w14:paraId="3AF615FE" w14:textId="316C9EB1" w:rsidR="008F0429" w:rsidRDefault="008F0429" w:rsidP="004B3926">
      <w:pPr>
        <w:pStyle w:val="NoSpacing"/>
        <w:pBdr>
          <w:top w:val="single" w:sz="4" w:space="1" w:color="auto"/>
          <w:bottom w:val="single" w:sz="4" w:space="1" w:color="auto"/>
        </w:pBdr>
      </w:pPr>
      <w:r>
        <w:t xml:space="preserve">Total </w:t>
      </w:r>
      <w:r w:rsidR="00F64D75">
        <w:t>2</w:t>
      </w:r>
      <w:r>
        <w:t>7sqm</w:t>
      </w:r>
      <w:r w:rsidR="00F64D75">
        <w:t xml:space="preserve"> </w:t>
      </w:r>
      <w:proofErr w:type="spellStart"/>
      <w:r w:rsidR="00F64D75">
        <w:t>exc</w:t>
      </w:r>
      <w:proofErr w:type="spellEnd"/>
      <w:r w:rsidR="00F64D75">
        <w:t xml:space="preserve"> electric </w:t>
      </w:r>
      <w:proofErr w:type="spellStart"/>
      <w:r w:rsidR="00F64D75">
        <w:t>UFH</w:t>
      </w:r>
      <w:proofErr w:type="spellEnd"/>
    </w:p>
    <w:p w14:paraId="2139EADC" w14:textId="45F3C513" w:rsidR="008F0429" w:rsidRDefault="008F0429" w:rsidP="008F0429">
      <w:pPr>
        <w:pStyle w:val="NoSpacing"/>
      </w:pPr>
    </w:p>
    <w:p w14:paraId="33DC4ADC" w14:textId="3BBA89B0" w:rsidR="008F0429" w:rsidRDefault="008F0429" w:rsidP="008F0429">
      <w:pPr>
        <w:pStyle w:val="NoSpacing"/>
      </w:pPr>
      <w:r>
        <w:t>Zone 3</w:t>
      </w:r>
    </w:p>
    <w:p w14:paraId="7E40F5C8" w14:textId="59373C28" w:rsidR="008F0429" w:rsidRDefault="008F0429" w:rsidP="008F0429">
      <w:pPr>
        <w:pStyle w:val="NoSpacing"/>
      </w:pPr>
      <w:r>
        <w:t>GF13 47sqm</w:t>
      </w:r>
      <w:r w:rsidR="006513CE">
        <w:t xml:space="preserve"> Lounge</w:t>
      </w:r>
    </w:p>
    <w:p w14:paraId="7C5C5F92" w14:textId="7DE0472F" w:rsidR="008F0429" w:rsidRDefault="008F0429" w:rsidP="008F0429">
      <w:pPr>
        <w:pStyle w:val="NoSpacing"/>
      </w:pPr>
      <w:r>
        <w:t>GF15 27sqm</w:t>
      </w:r>
      <w:r w:rsidR="006513CE">
        <w:t xml:space="preserve"> Kitchen</w:t>
      </w:r>
    </w:p>
    <w:p w14:paraId="685417D0" w14:textId="45A1EBD1" w:rsidR="008F0429" w:rsidRDefault="008F0429" w:rsidP="008F0429">
      <w:pPr>
        <w:pStyle w:val="NoSpacing"/>
      </w:pPr>
      <w:r>
        <w:t>GF16 11sqm</w:t>
      </w:r>
      <w:r w:rsidR="006513CE">
        <w:t xml:space="preserve"> Utility Room</w:t>
      </w:r>
    </w:p>
    <w:p w14:paraId="2450F2E2" w14:textId="17E4B9C4" w:rsidR="008F0429" w:rsidRDefault="008F0429" w:rsidP="008F0429">
      <w:pPr>
        <w:pStyle w:val="NoSpacing"/>
      </w:pPr>
      <w:r>
        <w:t>GF17 4sqm</w:t>
      </w:r>
      <w:r w:rsidR="006513CE">
        <w:t xml:space="preserve"> Corridor</w:t>
      </w:r>
    </w:p>
    <w:p w14:paraId="3CB75491" w14:textId="5C376A16" w:rsidR="006513CE" w:rsidRDefault="006513CE" w:rsidP="008F0429">
      <w:pPr>
        <w:pStyle w:val="NoSpacing"/>
      </w:pPr>
      <w:r>
        <w:t>GF19 9sqm Studio 2</w:t>
      </w:r>
    </w:p>
    <w:p w14:paraId="3AEEE2E4" w14:textId="413105DA" w:rsidR="008F0429" w:rsidRDefault="008F0429" w:rsidP="004B3926">
      <w:pPr>
        <w:pStyle w:val="NoSpacing"/>
        <w:pBdr>
          <w:top w:val="single" w:sz="4" w:space="1" w:color="auto"/>
          <w:bottom w:val="single" w:sz="4" w:space="1" w:color="auto"/>
        </w:pBdr>
      </w:pPr>
      <w:r>
        <w:t xml:space="preserve">Total </w:t>
      </w:r>
      <w:r w:rsidR="00F64D75">
        <w:t>98</w:t>
      </w:r>
      <w:r>
        <w:t>sqm</w:t>
      </w:r>
    </w:p>
    <w:p w14:paraId="0AB4BAA6" w14:textId="52692089" w:rsidR="008F0429" w:rsidRDefault="008F0429" w:rsidP="008F0429">
      <w:pPr>
        <w:pStyle w:val="NoSpacing"/>
      </w:pPr>
    </w:p>
    <w:p w14:paraId="26121B60" w14:textId="47701314" w:rsidR="008F0429" w:rsidRDefault="008F0429" w:rsidP="008F0429">
      <w:pPr>
        <w:pStyle w:val="NoSpacing"/>
      </w:pPr>
      <w:r>
        <w:t>Zone 4</w:t>
      </w:r>
    </w:p>
    <w:p w14:paraId="3198B46B" w14:textId="62F12C26" w:rsidR="008F0429" w:rsidRDefault="008F0429" w:rsidP="008F0429">
      <w:pPr>
        <w:pStyle w:val="NoSpacing"/>
      </w:pPr>
      <w:r>
        <w:t>GF14 21sqm</w:t>
      </w:r>
      <w:r w:rsidR="006513CE">
        <w:t xml:space="preserve"> TV Room</w:t>
      </w:r>
    </w:p>
    <w:p w14:paraId="66F6AB80" w14:textId="46945FD7" w:rsidR="008F0429" w:rsidRDefault="008F0429" w:rsidP="004B3926">
      <w:pPr>
        <w:pStyle w:val="NoSpacing"/>
        <w:pBdr>
          <w:top w:val="single" w:sz="4" w:space="1" w:color="auto"/>
          <w:bottom w:val="single" w:sz="4" w:space="1" w:color="auto"/>
        </w:pBdr>
      </w:pPr>
      <w:r>
        <w:t>Total 21sqm</w:t>
      </w:r>
    </w:p>
    <w:p w14:paraId="40A79100" w14:textId="777287E3" w:rsidR="008F0429" w:rsidRDefault="008F0429" w:rsidP="008F0429">
      <w:pPr>
        <w:pStyle w:val="NoSpacing"/>
      </w:pPr>
    </w:p>
    <w:p w14:paraId="7FD3F5F7" w14:textId="2A725748" w:rsidR="008F0429" w:rsidRDefault="008F0429" w:rsidP="008F0429">
      <w:pPr>
        <w:pStyle w:val="NoSpacing"/>
      </w:pPr>
      <w:r>
        <w:t>Zone 5</w:t>
      </w:r>
    </w:p>
    <w:p w14:paraId="7F8B352D" w14:textId="321A269D" w:rsidR="008F0429" w:rsidRDefault="008F0429" w:rsidP="008F0429">
      <w:pPr>
        <w:pStyle w:val="NoSpacing"/>
      </w:pPr>
      <w:r>
        <w:t>GF 24 53sqm</w:t>
      </w:r>
      <w:r w:rsidR="006513CE">
        <w:t xml:space="preserve"> Conservatory</w:t>
      </w:r>
    </w:p>
    <w:p w14:paraId="384B5166" w14:textId="01EB6BC1" w:rsidR="008F0429" w:rsidRDefault="008F0429" w:rsidP="004B3926">
      <w:pPr>
        <w:pStyle w:val="NoSpacing"/>
        <w:pBdr>
          <w:top w:val="single" w:sz="4" w:space="1" w:color="auto"/>
          <w:bottom w:val="single" w:sz="4" w:space="1" w:color="auto"/>
        </w:pBdr>
      </w:pPr>
      <w:r>
        <w:t>Total 53sqm</w:t>
      </w:r>
    </w:p>
    <w:p w14:paraId="1AF1318D" w14:textId="3206B16F" w:rsidR="008F0429" w:rsidRDefault="008F0429" w:rsidP="008F0429">
      <w:pPr>
        <w:pStyle w:val="NoSpacing"/>
      </w:pPr>
    </w:p>
    <w:p w14:paraId="45D1C68A" w14:textId="54EDA548" w:rsidR="008F0429" w:rsidRDefault="008F0429" w:rsidP="008F0429">
      <w:pPr>
        <w:pStyle w:val="NoSpacing"/>
      </w:pPr>
      <w:r>
        <w:t>Prefer 6 zone</w:t>
      </w:r>
    </w:p>
    <w:p w14:paraId="3BEAAC73" w14:textId="401BBDDF" w:rsidR="006513CE" w:rsidRDefault="006513CE" w:rsidP="008F0429">
      <w:pPr>
        <w:pStyle w:val="NoSpacing"/>
      </w:pPr>
      <w:r>
        <w:t>GF18 5sqm Hallway 2</w:t>
      </w:r>
    </w:p>
    <w:p w14:paraId="034FE9E2" w14:textId="6927785D" w:rsidR="006513CE" w:rsidRDefault="006513CE" w:rsidP="008F0429">
      <w:pPr>
        <w:pStyle w:val="NoSpacing"/>
      </w:pPr>
      <w:r>
        <w:t>GF20 16sqm Bedroom 4</w:t>
      </w:r>
    </w:p>
    <w:p w14:paraId="2A417C3A" w14:textId="287ECF50" w:rsidR="006513CE" w:rsidRDefault="006513CE" w:rsidP="008F0429">
      <w:pPr>
        <w:pStyle w:val="NoSpacing"/>
      </w:pPr>
      <w:r>
        <w:t>GF21 12sqm Bedroom 5</w:t>
      </w:r>
    </w:p>
    <w:p w14:paraId="23E40868" w14:textId="363C4935" w:rsidR="006513CE" w:rsidRDefault="006513CE" w:rsidP="008F0429">
      <w:pPr>
        <w:pStyle w:val="NoSpacing"/>
      </w:pPr>
      <w:r>
        <w:t xml:space="preserve">GF22 4sqm Bathroom 1 (Electric Heated </w:t>
      </w:r>
      <w:proofErr w:type="spellStart"/>
      <w:r>
        <w:t>UFH</w:t>
      </w:r>
      <w:proofErr w:type="spellEnd"/>
      <w:r>
        <w:t>)</w:t>
      </w:r>
    </w:p>
    <w:p w14:paraId="123785B8" w14:textId="6329A11E" w:rsidR="006513CE" w:rsidRDefault="006513CE" w:rsidP="006513CE">
      <w:pPr>
        <w:pStyle w:val="NoSpacing"/>
        <w:pBdr>
          <w:top w:val="single" w:sz="4" w:space="1" w:color="auto"/>
          <w:bottom w:val="single" w:sz="4" w:space="1" w:color="auto"/>
        </w:pBdr>
      </w:pPr>
      <w:r>
        <w:t xml:space="preserve">Total </w:t>
      </w:r>
      <w:r w:rsidR="00332FF6">
        <w:t>31</w:t>
      </w:r>
      <w:r>
        <w:t>sqm</w:t>
      </w:r>
      <w:r w:rsidR="00332FF6">
        <w:t xml:space="preserve"> </w:t>
      </w:r>
      <w:proofErr w:type="spellStart"/>
      <w:r w:rsidR="00332FF6">
        <w:t>exc</w:t>
      </w:r>
      <w:proofErr w:type="spellEnd"/>
      <w:r w:rsidR="00332FF6">
        <w:t xml:space="preserve"> electric </w:t>
      </w:r>
      <w:proofErr w:type="spellStart"/>
      <w:r w:rsidR="00332FF6">
        <w:t>UFH</w:t>
      </w:r>
      <w:proofErr w:type="spellEnd"/>
    </w:p>
    <w:p w14:paraId="41D136FE" w14:textId="77777777" w:rsidR="006513CE" w:rsidRDefault="006513CE" w:rsidP="008F0429">
      <w:pPr>
        <w:pStyle w:val="NoSpacing"/>
      </w:pPr>
    </w:p>
    <w:p w14:paraId="2B17CB0D" w14:textId="375C9578" w:rsidR="00602A54" w:rsidRPr="003B195D" w:rsidRDefault="00602A54" w:rsidP="00A0174C">
      <w:pPr>
        <w:pStyle w:val="NoSpacing"/>
        <w:rPr>
          <w:b/>
          <w:bCs/>
        </w:rPr>
      </w:pPr>
      <w:r w:rsidRPr="003B195D">
        <w:rPr>
          <w:b/>
          <w:bCs/>
        </w:rPr>
        <w:t>Drawings attached:</w:t>
      </w:r>
    </w:p>
    <w:p w14:paraId="75DEE8A5" w14:textId="038FE9CC" w:rsidR="00602A54" w:rsidRDefault="00602A54" w:rsidP="00A0174C">
      <w:pPr>
        <w:pStyle w:val="NoSpacing"/>
      </w:pPr>
    </w:p>
    <w:p w14:paraId="4308E14B" w14:textId="2624DDBC" w:rsidR="00602A54" w:rsidRDefault="00602A54" w:rsidP="00A0174C">
      <w:pPr>
        <w:pStyle w:val="NoSpacing"/>
      </w:pPr>
      <w:r w:rsidRPr="00602A54">
        <w:t>2928 Moor Copse - BR103 - Ground Floor Plan Zone 1</w:t>
      </w:r>
      <w:r>
        <w:t xml:space="preserve"> – includes all the rooms and zones except for zone 5 – Conservatory. </w:t>
      </w:r>
    </w:p>
    <w:p w14:paraId="6F5B361B" w14:textId="1937AE96" w:rsidR="00602A54" w:rsidRDefault="00602A54" w:rsidP="00A0174C">
      <w:pPr>
        <w:pStyle w:val="NoSpacing"/>
      </w:pPr>
    </w:p>
    <w:p w14:paraId="08315EE0" w14:textId="7E40F432" w:rsidR="00602A54" w:rsidRDefault="00602A54" w:rsidP="00A0174C">
      <w:pPr>
        <w:pStyle w:val="NoSpacing"/>
      </w:pPr>
      <w:r w:rsidRPr="00602A54">
        <w:t>2928 Moor Copse - BR104 - Ground Floor Plan Zone 2</w:t>
      </w:r>
      <w:r>
        <w:t xml:space="preserve"> – only use Conservatory – Zone 5</w:t>
      </w:r>
    </w:p>
    <w:p w14:paraId="787E1CDA" w14:textId="77777777" w:rsidR="00602A54" w:rsidRDefault="00602A54" w:rsidP="00A0174C">
      <w:pPr>
        <w:pStyle w:val="NoSpacing"/>
      </w:pPr>
    </w:p>
    <w:p w14:paraId="2C247A8E" w14:textId="713F7927" w:rsidR="00A0174C" w:rsidRDefault="00A0174C" w:rsidP="00A0174C">
      <w:pPr>
        <w:pStyle w:val="NoSpacing"/>
      </w:pPr>
      <w:r>
        <w:t xml:space="preserve">The zones have been identified on the basis of usage and occupation. Should the kitchen be in a separate zone as may not be on all the time as it will be warm when cooking? The zones are not fixed and we will consider alternatives to help with efficiency and optimal performance of the </w:t>
      </w:r>
      <w:proofErr w:type="spellStart"/>
      <w:r>
        <w:t>UFH</w:t>
      </w:r>
      <w:proofErr w:type="spellEnd"/>
      <w:r>
        <w:t xml:space="preserve"> system.</w:t>
      </w:r>
    </w:p>
    <w:p w14:paraId="420A9C8C" w14:textId="77777777" w:rsidR="00A0174C" w:rsidRDefault="00A0174C" w:rsidP="008F0429">
      <w:pPr>
        <w:pStyle w:val="NoSpacing"/>
      </w:pPr>
    </w:p>
    <w:p w14:paraId="5D30BD48" w14:textId="77777777" w:rsidR="00332FF6" w:rsidRPr="003B195D" w:rsidRDefault="008F0429" w:rsidP="004B3926">
      <w:pPr>
        <w:pStyle w:val="NoSpacing"/>
        <w:rPr>
          <w:b/>
          <w:bCs/>
        </w:rPr>
      </w:pPr>
      <w:r w:rsidRPr="003B195D">
        <w:rPr>
          <w:b/>
          <w:bCs/>
        </w:rPr>
        <w:t>Location</w:t>
      </w:r>
      <w:r w:rsidR="00332FF6" w:rsidRPr="003B195D">
        <w:rPr>
          <w:b/>
          <w:bCs/>
        </w:rPr>
        <w:t>s</w:t>
      </w:r>
      <w:r w:rsidRPr="003B195D">
        <w:rPr>
          <w:b/>
          <w:bCs/>
        </w:rPr>
        <w:t xml:space="preserve"> option for manifold:</w:t>
      </w:r>
      <w:r w:rsidR="004B3926" w:rsidRPr="003B195D">
        <w:rPr>
          <w:b/>
          <w:bCs/>
        </w:rPr>
        <w:t xml:space="preserve"> </w:t>
      </w:r>
    </w:p>
    <w:p w14:paraId="215AE6B2" w14:textId="77777777" w:rsidR="00332FF6" w:rsidRDefault="00332FF6" w:rsidP="004B3926">
      <w:pPr>
        <w:pStyle w:val="NoSpacing"/>
      </w:pPr>
    </w:p>
    <w:p w14:paraId="70E4277C" w14:textId="3E686910" w:rsidR="008C02F9" w:rsidRDefault="008F0429" w:rsidP="004B3926">
      <w:pPr>
        <w:pStyle w:val="NoSpacing"/>
      </w:pPr>
      <w:r>
        <w:t>In Cupboard in GF24 – Door 40</w:t>
      </w:r>
      <w:r w:rsidR="00332FF6">
        <w:t xml:space="preserve"> for rooms in zones 4-6</w:t>
      </w:r>
      <w:r w:rsidR="003B195D">
        <w:t xml:space="preserve"> - </w:t>
      </w:r>
      <w:r w:rsidR="003B195D" w:rsidRPr="00602A54">
        <w:t>2928 Moor Copse - BR103 - Ground Floor Plan Zone 1</w:t>
      </w:r>
    </w:p>
    <w:p w14:paraId="4E317BE5" w14:textId="7002F804" w:rsidR="008C02F9" w:rsidRDefault="008C02F9" w:rsidP="004B3926">
      <w:pPr>
        <w:pStyle w:val="NoSpacing"/>
      </w:pPr>
    </w:p>
    <w:p w14:paraId="1E67754C" w14:textId="2A1BFA8A" w:rsidR="008C02F9" w:rsidRDefault="003B195D" w:rsidP="008C02F9">
      <w:pPr>
        <w:pStyle w:val="NoSpacing"/>
      </w:pPr>
      <w:r w:rsidRPr="00602A54">
        <w:t xml:space="preserve">2928 Moor Copse - BR103 - Ground Floor Plan Zone </w:t>
      </w:r>
      <w:proofErr w:type="gramStart"/>
      <w:r w:rsidRPr="00602A54">
        <w:t>1</w:t>
      </w:r>
      <w:r>
        <w:t xml:space="preserve"> </w:t>
      </w:r>
      <w:r>
        <w:t xml:space="preserve"> T</w:t>
      </w:r>
      <w:r w:rsidR="008C02F9">
        <w:t>here</w:t>
      </w:r>
      <w:proofErr w:type="gramEnd"/>
      <w:r w:rsidR="008C02F9">
        <w:t xml:space="preserve"> is a slight modification to the layout - the cupboards behind D33 and D34 at the entrance are no longer there. Instead, the right-hand wall of the main entrance has been extended and there will be a cloak cupboard against the wall currently marked by a radiator, which </w:t>
      </w:r>
      <w:r w:rsidR="00332FF6">
        <w:t>can</w:t>
      </w:r>
      <w:r w:rsidR="008C02F9">
        <w:t xml:space="preserve"> be an option for the manifold</w:t>
      </w:r>
      <w:r w:rsidR="00332FF6">
        <w:t xml:space="preserve"> for rooms in zones 1-3</w:t>
      </w:r>
    </w:p>
    <w:p w14:paraId="5313DA00" w14:textId="5B6AEFE8" w:rsidR="008F0429" w:rsidRDefault="008F0429" w:rsidP="008F0429">
      <w:pPr>
        <w:pStyle w:val="NoSpacing"/>
      </w:pPr>
    </w:p>
    <w:p w14:paraId="29DD2635" w14:textId="77777777" w:rsidR="003B195D" w:rsidRDefault="008C02F9" w:rsidP="008C02F9">
      <w:pPr>
        <w:pStyle w:val="NoSpacing"/>
      </w:pPr>
      <w:r w:rsidRPr="003B195D">
        <w:rPr>
          <w:b/>
          <w:bCs/>
        </w:rPr>
        <w:t>Bungalow refurbishment.</w:t>
      </w:r>
      <w:r>
        <w:t xml:space="preserve"> </w:t>
      </w:r>
    </w:p>
    <w:p w14:paraId="00357BA9" w14:textId="77777777" w:rsidR="003B195D" w:rsidRDefault="003B195D" w:rsidP="008C02F9">
      <w:pPr>
        <w:pStyle w:val="NoSpacing"/>
      </w:pPr>
    </w:p>
    <w:p w14:paraId="5CD58F2D" w14:textId="240F762E" w:rsidR="00332FF6" w:rsidRDefault="008C02F9" w:rsidP="008C02F9">
      <w:pPr>
        <w:pStyle w:val="NoSpacing"/>
      </w:pPr>
      <w:r>
        <w:t xml:space="preserve">The bungalow </w:t>
      </w:r>
      <w:r w:rsidR="00332FF6">
        <w:t xml:space="preserve">has new concrete floor which will have a vapour barrier followed by insulation 150mm and perimeter insulation which will be covered with 500-gauge polyethene. The 16mm pipes will be laid using a clip rail system secured with pipe clips. This will be screeded over with 50-60mm screed followed by tile adhesive and 9mm tiled floor. </w:t>
      </w:r>
    </w:p>
    <w:p w14:paraId="18CBE492" w14:textId="77777777" w:rsidR="00332FF6" w:rsidRDefault="00332FF6" w:rsidP="008C02F9">
      <w:pPr>
        <w:pStyle w:val="NoSpacing"/>
      </w:pPr>
    </w:p>
    <w:p w14:paraId="5C707CA4" w14:textId="75619699" w:rsidR="008C02F9" w:rsidRDefault="008C02F9" w:rsidP="008C02F9">
      <w:pPr>
        <w:pStyle w:val="NoSpacing"/>
      </w:pPr>
      <w:r>
        <w:t>Please add any information on best practice for the outlined installation and include any material</w:t>
      </w:r>
      <w:r w:rsidR="00A0174C">
        <w:t>s or alternatives</w:t>
      </w:r>
      <w:r>
        <w:t xml:space="preserve"> that you are able to supply. Oil-fired boiler and water supply from a borehole.</w:t>
      </w:r>
    </w:p>
    <w:p w14:paraId="626A82B5" w14:textId="77777777" w:rsidR="008C02F9" w:rsidRDefault="008C02F9" w:rsidP="008C02F9">
      <w:pPr>
        <w:pStyle w:val="NoSpacing"/>
      </w:pPr>
    </w:p>
    <w:p w14:paraId="308290D1" w14:textId="7C321F6C" w:rsidR="008C02F9" w:rsidRDefault="008C02F9" w:rsidP="008C02F9">
      <w:pPr>
        <w:pStyle w:val="NoSpacing"/>
      </w:pPr>
    </w:p>
    <w:p w14:paraId="20103566" w14:textId="77777777" w:rsidR="008F0429" w:rsidRPr="007621AE" w:rsidRDefault="008F0429" w:rsidP="007621AE"/>
    <w:sectPr w:rsidR="008F0429" w:rsidRPr="007621AE" w:rsidSect="006A42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3D4"/>
    <w:multiLevelType w:val="multilevel"/>
    <w:tmpl w:val="28B8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140BE"/>
    <w:multiLevelType w:val="multilevel"/>
    <w:tmpl w:val="0070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42BE"/>
    <w:multiLevelType w:val="multilevel"/>
    <w:tmpl w:val="52F6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4042"/>
    <w:multiLevelType w:val="multilevel"/>
    <w:tmpl w:val="D824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C6202"/>
    <w:multiLevelType w:val="multilevel"/>
    <w:tmpl w:val="43A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35EB9"/>
    <w:multiLevelType w:val="multilevel"/>
    <w:tmpl w:val="5AE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F03A5"/>
    <w:multiLevelType w:val="multilevel"/>
    <w:tmpl w:val="26AE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C7903"/>
    <w:multiLevelType w:val="multilevel"/>
    <w:tmpl w:val="52FE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D391B"/>
    <w:multiLevelType w:val="multilevel"/>
    <w:tmpl w:val="1E04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A4FE7"/>
    <w:multiLevelType w:val="multilevel"/>
    <w:tmpl w:val="2C0C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544F9"/>
    <w:multiLevelType w:val="multilevel"/>
    <w:tmpl w:val="951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B6B4D"/>
    <w:multiLevelType w:val="hybridMultilevel"/>
    <w:tmpl w:val="264C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91A1A"/>
    <w:multiLevelType w:val="multilevel"/>
    <w:tmpl w:val="011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C6927"/>
    <w:multiLevelType w:val="multilevel"/>
    <w:tmpl w:val="8DC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72F92"/>
    <w:multiLevelType w:val="multilevel"/>
    <w:tmpl w:val="8B2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7"/>
  </w:num>
  <w:num w:numId="4">
    <w:abstractNumId w:val="4"/>
  </w:num>
  <w:num w:numId="5">
    <w:abstractNumId w:val="6"/>
  </w:num>
  <w:num w:numId="6">
    <w:abstractNumId w:val="10"/>
  </w:num>
  <w:num w:numId="7">
    <w:abstractNumId w:val="5"/>
  </w:num>
  <w:num w:numId="8">
    <w:abstractNumId w:val="8"/>
  </w:num>
  <w:num w:numId="9">
    <w:abstractNumId w:val="3"/>
  </w:num>
  <w:num w:numId="10">
    <w:abstractNumId w:val="9"/>
  </w:num>
  <w:num w:numId="11">
    <w:abstractNumId w:val="13"/>
  </w:num>
  <w:num w:numId="12">
    <w:abstractNumId w:val="1"/>
  </w:num>
  <w:num w:numId="13">
    <w:abstractNumId w:val="1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09"/>
    <w:rsid w:val="000D15D9"/>
    <w:rsid w:val="0019277B"/>
    <w:rsid w:val="00332FF6"/>
    <w:rsid w:val="003B195D"/>
    <w:rsid w:val="004B3926"/>
    <w:rsid w:val="00602A54"/>
    <w:rsid w:val="006513CE"/>
    <w:rsid w:val="006A4209"/>
    <w:rsid w:val="007621AE"/>
    <w:rsid w:val="007D0C25"/>
    <w:rsid w:val="008C02F9"/>
    <w:rsid w:val="008F0429"/>
    <w:rsid w:val="009A5603"/>
    <w:rsid w:val="00A0174C"/>
    <w:rsid w:val="00C44A30"/>
    <w:rsid w:val="00EF558C"/>
    <w:rsid w:val="00F64D75"/>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D26B"/>
  <w15:docId w15:val="{8D2EE033-88CC-4FC4-9679-16CFB2B0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5D9"/>
    <w:pPr>
      <w:spacing w:after="0" w:line="240" w:lineRule="auto"/>
    </w:pPr>
  </w:style>
  <w:style w:type="character" w:styleId="Hyperlink">
    <w:name w:val="Hyperlink"/>
    <w:basedOn w:val="DefaultParagraphFont"/>
    <w:uiPriority w:val="99"/>
    <w:unhideWhenUsed/>
    <w:rsid w:val="006A4209"/>
    <w:rPr>
      <w:strike w:val="0"/>
      <w:dstrike w:val="0"/>
      <w:color w:val="007BCC"/>
      <w:u w:val="none"/>
      <w:effect w:val="none"/>
    </w:rPr>
  </w:style>
  <w:style w:type="character" w:styleId="Strong">
    <w:name w:val="Strong"/>
    <w:basedOn w:val="DefaultParagraphFont"/>
    <w:uiPriority w:val="22"/>
    <w:qFormat/>
    <w:rsid w:val="006A4209"/>
    <w:rPr>
      <w:b/>
      <w:bCs/>
    </w:rPr>
  </w:style>
  <w:style w:type="paragraph" w:styleId="NormalWeb">
    <w:name w:val="Normal (Web)"/>
    <w:basedOn w:val="Normal"/>
    <w:uiPriority w:val="99"/>
    <w:semiHidden/>
    <w:unhideWhenUsed/>
    <w:rsid w:val="006A4209"/>
    <w:pPr>
      <w:spacing w:after="225" w:line="240" w:lineRule="auto"/>
    </w:pPr>
    <w:rPr>
      <w:rFonts w:ascii="Times New Roman" w:eastAsia="Times New Roman" w:hAnsi="Times New Roman" w:cs="Times New Roman"/>
      <w:sz w:val="24"/>
      <w:szCs w:val="24"/>
      <w:lang w:eastAsia="en-GB"/>
    </w:rPr>
  </w:style>
  <w:style w:type="paragraph" w:customStyle="1" w:styleId="smalltext">
    <w:name w:val="smalltext"/>
    <w:basedOn w:val="Normal"/>
    <w:rsid w:val="006A4209"/>
    <w:pPr>
      <w:spacing w:after="225" w:line="240" w:lineRule="auto"/>
    </w:pPr>
    <w:rPr>
      <w:rFonts w:ascii="Times New Roman" w:eastAsia="Times New Roman" w:hAnsi="Times New Roman" w:cs="Times New Roman"/>
      <w:sz w:val="20"/>
      <w:szCs w:val="20"/>
      <w:lang w:eastAsia="en-GB"/>
    </w:rPr>
  </w:style>
  <w:style w:type="character" w:customStyle="1" w:styleId="hidecontent1">
    <w:name w:val="hidecontent1"/>
    <w:basedOn w:val="DefaultParagraphFont"/>
    <w:rsid w:val="006A4209"/>
    <w:rPr>
      <w:vanish w:val="0"/>
      <w:webHidden w:val="0"/>
      <w:specVanish w:val="0"/>
    </w:rPr>
  </w:style>
  <w:style w:type="paragraph" w:styleId="z-TopofForm">
    <w:name w:val="HTML Top of Form"/>
    <w:basedOn w:val="Normal"/>
    <w:next w:val="Normal"/>
    <w:link w:val="z-TopofFormChar"/>
    <w:hidden/>
    <w:uiPriority w:val="99"/>
    <w:semiHidden/>
    <w:unhideWhenUsed/>
    <w:rsid w:val="006A420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A420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A420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A4209"/>
    <w:rPr>
      <w:rFonts w:ascii="Arial" w:eastAsia="Times New Roman" w:hAnsi="Arial" w:cs="Arial"/>
      <w:vanish/>
      <w:sz w:val="16"/>
      <w:szCs w:val="16"/>
      <w:lang w:eastAsia="en-GB"/>
    </w:rPr>
  </w:style>
  <w:style w:type="character" w:customStyle="1" w:styleId="hilite1">
    <w:name w:val="hilite1"/>
    <w:basedOn w:val="DefaultParagraphFont"/>
    <w:rsid w:val="006A4209"/>
    <w:rPr>
      <w:b/>
      <w:bCs/>
      <w:color w:val="FF5500"/>
    </w:rPr>
  </w:style>
  <w:style w:type="character" w:customStyle="1" w:styleId="hidecontent2">
    <w:name w:val="hidecontent2"/>
    <w:basedOn w:val="DefaultParagraphFont"/>
    <w:rsid w:val="006A4209"/>
    <w:rPr>
      <w:vanish w:val="0"/>
      <w:webHidden w:val="0"/>
      <w:specVanish w:val="0"/>
    </w:rPr>
  </w:style>
  <w:style w:type="paragraph" w:styleId="BalloonText">
    <w:name w:val="Balloon Text"/>
    <w:basedOn w:val="Normal"/>
    <w:link w:val="BalloonTextChar"/>
    <w:uiPriority w:val="99"/>
    <w:semiHidden/>
    <w:unhideWhenUsed/>
    <w:rsid w:val="006A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09"/>
    <w:rPr>
      <w:rFonts w:ascii="Tahoma" w:hAnsi="Tahoma" w:cs="Tahoma"/>
      <w:sz w:val="16"/>
      <w:szCs w:val="16"/>
    </w:rPr>
  </w:style>
  <w:style w:type="character" w:styleId="UnresolvedMention">
    <w:name w:val="Unresolved Mention"/>
    <w:basedOn w:val="DefaultParagraphFont"/>
    <w:uiPriority w:val="99"/>
    <w:semiHidden/>
    <w:unhideWhenUsed/>
    <w:rsid w:val="0076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5012">
      <w:marLeft w:val="-75"/>
      <w:marRight w:val="75"/>
      <w:marTop w:val="0"/>
      <w:marBottom w:val="0"/>
      <w:divBdr>
        <w:top w:val="none" w:sz="0" w:space="0" w:color="auto"/>
        <w:left w:val="none" w:sz="0" w:space="0" w:color="auto"/>
        <w:bottom w:val="none" w:sz="0" w:space="0" w:color="auto"/>
        <w:right w:val="none" w:sz="0" w:space="0" w:color="auto"/>
      </w:divBdr>
    </w:div>
    <w:div w:id="159121757">
      <w:marLeft w:val="0"/>
      <w:marRight w:val="0"/>
      <w:marTop w:val="0"/>
      <w:marBottom w:val="0"/>
      <w:divBdr>
        <w:top w:val="none" w:sz="0" w:space="0" w:color="auto"/>
        <w:left w:val="none" w:sz="0" w:space="0" w:color="auto"/>
        <w:bottom w:val="single" w:sz="36" w:space="0" w:color="CCCCCC"/>
        <w:right w:val="none" w:sz="0" w:space="0" w:color="auto"/>
      </w:divBdr>
      <w:divsChild>
        <w:div w:id="230584618">
          <w:marLeft w:val="0"/>
          <w:marRight w:val="0"/>
          <w:marTop w:val="0"/>
          <w:marBottom w:val="0"/>
          <w:divBdr>
            <w:top w:val="none" w:sz="0" w:space="0" w:color="auto"/>
            <w:left w:val="none" w:sz="0" w:space="0" w:color="auto"/>
            <w:bottom w:val="none" w:sz="0" w:space="0" w:color="auto"/>
            <w:right w:val="none" w:sz="0" w:space="0" w:color="auto"/>
          </w:divBdr>
        </w:div>
        <w:div w:id="1604916312">
          <w:marLeft w:val="0"/>
          <w:marRight w:val="0"/>
          <w:marTop w:val="0"/>
          <w:marBottom w:val="0"/>
          <w:divBdr>
            <w:top w:val="none" w:sz="0" w:space="0" w:color="auto"/>
            <w:left w:val="none" w:sz="0" w:space="0" w:color="auto"/>
            <w:bottom w:val="none" w:sz="0" w:space="0" w:color="auto"/>
            <w:right w:val="none" w:sz="0" w:space="0" w:color="auto"/>
          </w:divBdr>
        </w:div>
      </w:divsChild>
    </w:div>
    <w:div w:id="397213946">
      <w:marLeft w:val="0"/>
      <w:marRight w:val="0"/>
      <w:marTop w:val="0"/>
      <w:marBottom w:val="0"/>
      <w:divBdr>
        <w:top w:val="none" w:sz="0" w:space="0" w:color="auto"/>
        <w:left w:val="none" w:sz="0" w:space="0" w:color="auto"/>
        <w:bottom w:val="none" w:sz="0" w:space="0" w:color="auto"/>
        <w:right w:val="none" w:sz="0" w:space="0" w:color="auto"/>
      </w:divBdr>
      <w:divsChild>
        <w:div w:id="1134366571">
          <w:marLeft w:val="0"/>
          <w:marRight w:val="0"/>
          <w:marTop w:val="0"/>
          <w:marBottom w:val="0"/>
          <w:divBdr>
            <w:top w:val="none" w:sz="0" w:space="0" w:color="auto"/>
            <w:left w:val="single" w:sz="6" w:space="0" w:color="F0F0F0"/>
            <w:bottom w:val="none" w:sz="0" w:space="0" w:color="auto"/>
            <w:right w:val="none" w:sz="0" w:space="0" w:color="auto"/>
          </w:divBdr>
        </w:div>
        <w:div w:id="1184201120">
          <w:marLeft w:val="0"/>
          <w:marRight w:val="0"/>
          <w:marTop w:val="0"/>
          <w:marBottom w:val="0"/>
          <w:divBdr>
            <w:top w:val="none" w:sz="0" w:space="0" w:color="auto"/>
            <w:left w:val="single" w:sz="6" w:space="8" w:color="F0F0F0"/>
            <w:bottom w:val="none" w:sz="0" w:space="0" w:color="auto"/>
            <w:right w:val="none" w:sz="0" w:space="0" w:color="auto"/>
          </w:divBdr>
          <w:divsChild>
            <w:div w:id="2116830274">
              <w:marLeft w:val="0"/>
              <w:marRight w:val="675"/>
              <w:marTop w:val="150"/>
              <w:marBottom w:val="0"/>
              <w:divBdr>
                <w:top w:val="none" w:sz="0" w:space="0" w:color="auto"/>
                <w:left w:val="none" w:sz="0" w:space="0" w:color="auto"/>
                <w:bottom w:val="none" w:sz="0" w:space="0" w:color="auto"/>
                <w:right w:val="none" w:sz="0" w:space="0" w:color="auto"/>
              </w:divBdr>
            </w:div>
          </w:divsChild>
        </w:div>
        <w:div w:id="171069413">
          <w:marLeft w:val="0"/>
          <w:marRight w:val="0"/>
          <w:marTop w:val="0"/>
          <w:marBottom w:val="450"/>
          <w:divBdr>
            <w:top w:val="none" w:sz="0" w:space="0" w:color="auto"/>
            <w:left w:val="none" w:sz="0" w:space="0" w:color="auto"/>
            <w:bottom w:val="none" w:sz="0" w:space="0" w:color="auto"/>
            <w:right w:val="none" w:sz="0" w:space="0" w:color="auto"/>
          </w:divBdr>
        </w:div>
      </w:divsChild>
    </w:div>
    <w:div w:id="432673640">
      <w:marLeft w:val="0"/>
      <w:marRight w:val="0"/>
      <w:marTop w:val="0"/>
      <w:marBottom w:val="0"/>
      <w:divBdr>
        <w:top w:val="none" w:sz="0" w:space="0" w:color="auto"/>
        <w:left w:val="none" w:sz="0" w:space="0" w:color="auto"/>
        <w:bottom w:val="none" w:sz="0" w:space="0" w:color="auto"/>
        <w:right w:val="none" w:sz="0" w:space="0" w:color="auto"/>
      </w:divBdr>
      <w:divsChild>
        <w:div w:id="138768343">
          <w:marLeft w:val="0"/>
          <w:marRight w:val="0"/>
          <w:marTop w:val="0"/>
          <w:marBottom w:val="0"/>
          <w:divBdr>
            <w:top w:val="none" w:sz="0" w:space="0" w:color="auto"/>
            <w:left w:val="single" w:sz="6" w:space="0" w:color="F0F0F0"/>
            <w:bottom w:val="none" w:sz="0" w:space="0" w:color="auto"/>
            <w:right w:val="none" w:sz="0" w:space="0" w:color="auto"/>
          </w:divBdr>
        </w:div>
        <w:div w:id="1245187665">
          <w:marLeft w:val="0"/>
          <w:marRight w:val="0"/>
          <w:marTop w:val="0"/>
          <w:marBottom w:val="0"/>
          <w:divBdr>
            <w:top w:val="none" w:sz="0" w:space="0" w:color="auto"/>
            <w:left w:val="single" w:sz="6" w:space="8" w:color="F0F0F0"/>
            <w:bottom w:val="none" w:sz="0" w:space="0" w:color="auto"/>
            <w:right w:val="none" w:sz="0" w:space="0" w:color="auto"/>
          </w:divBdr>
          <w:divsChild>
            <w:div w:id="1082291371">
              <w:marLeft w:val="0"/>
              <w:marRight w:val="150"/>
              <w:marTop w:val="0"/>
              <w:marBottom w:val="300"/>
              <w:divBdr>
                <w:top w:val="none" w:sz="0" w:space="0" w:color="auto"/>
                <w:left w:val="none" w:sz="0" w:space="0" w:color="auto"/>
                <w:bottom w:val="none" w:sz="0" w:space="0" w:color="auto"/>
                <w:right w:val="none" w:sz="0" w:space="0" w:color="auto"/>
              </w:divBdr>
            </w:div>
            <w:div w:id="1874338420">
              <w:marLeft w:val="0"/>
              <w:marRight w:val="0"/>
              <w:marTop w:val="0"/>
              <w:marBottom w:val="0"/>
              <w:divBdr>
                <w:top w:val="none" w:sz="0" w:space="0" w:color="auto"/>
                <w:left w:val="none" w:sz="0" w:space="0" w:color="auto"/>
                <w:bottom w:val="none" w:sz="0" w:space="0" w:color="auto"/>
                <w:right w:val="none" w:sz="0" w:space="0" w:color="auto"/>
              </w:divBdr>
            </w:div>
          </w:divsChild>
        </w:div>
        <w:div w:id="852383234">
          <w:marLeft w:val="0"/>
          <w:marRight w:val="0"/>
          <w:marTop w:val="0"/>
          <w:marBottom w:val="450"/>
          <w:divBdr>
            <w:top w:val="none" w:sz="0" w:space="0" w:color="auto"/>
            <w:left w:val="none" w:sz="0" w:space="0" w:color="auto"/>
            <w:bottom w:val="none" w:sz="0" w:space="0" w:color="auto"/>
            <w:right w:val="none" w:sz="0" w:space="0" w:color="auto"/>
          </w:divBdr>
        </w:div>
      </w:divsChild>
    </w:div>
    <w:div w:id="570700745">
      <w:marLeft w:val="0"/>
      <w:marRight w:val="0"/>
      <w:marTop w:val="0"/>
      <w:marBottom w:val="0"/>
      <w:divBdr>
        <w:top w:val="single" w:sz="48" w:space="20" w:color="F2F2F2"/>
        <w:left w:val="none" w:sz="0" w:space="0" w:color="auto"/>
        <w:bottom w:val="none" w:sz="0" w:space="0" w:color="auto"/>
        <w:right w:val="none" w:sz="0" w:space="0" w:color="auto"/>
      </w:divBdr>
    </w:div>
    <w:div w:id="636375343">
      <w:marLeft w:val="0"/>
      <w:marRight w:val="0"/>
      <w:marTop w:val="0"/>
      <w:marBottom w:val="0"/>
      <w:divBdr>
        <w:top w:val="none" w:sz="0" w:space="0" w:color="auto"/>
        <w:left w:val="none" w:sz="0" w:space="0" w:color="auto"/>
        <w:bottom w:val="none" w:sz="0" w:space="0" w:color="auto"/>
        <w:right w:val="none" w:sz="0" w:space="0" w:color="auto"/>
      </w:divBdr>
      <w:divsChild>
        <w:div w:id="2144108414">
          <w:marLeft w:val="0"/>
          <w:marRight w:val="0"/>
          <w:marTop w:val="0"/>
          <w:marBottom w:val="0"/>
          <w:divBdr>
            <w:top w:val="none" w:sz="0" w:space="0" w:color="auto"/>
            <w:left w:val="single" w:sz="6" w:space="0" w:color="F0F0F0"/>
            <w:bottom w:val="none" w:sz="0" w:space="0" w:color="auto"/>
            <w:right w:val="none" w:sz="0" w:space="0" w:color="auto"/>
          </w:divBdr>
        </w:div>
        <w:div w:id="1215502127">
          <w:marLeft w:val="0"/>
          <w:marRight w:val="0"/>
          <w:marTop w:val="0"/>
          <w:marBottom w:val="0"/>
          <w:divBdr>
            <w:top w:val="none" w:sz="0" w:space="0" w:color="auto"/>
            <w:left w:val="single" w:sz="6" w:space="8" w:color="F0F0F0"/>
            <w:bottom w:val="none" w:sz="0" w:space="0" w:color="auto"/>
            <w:right w:val="none" w:sz="0" w:space="0" w:color="auto"/>
          </w:divBdr>
          <w:divsChild>
            <w:div w:id="673916672">
              <w:marLeft w:val="0"/>
              <w:marRight w:val="0"/>
              <w:marTop w:val="0"/>
              <w:marBottom w:val="0"/>
              <w:divBdr>
                <w:top w:val="none" w:sz="0" w:space="0" w:color="auto"/>
                <w:left w:val="none" w:sz="0" w:space="0" w:color="auto"/>
                <w:bottom w:val="none" w:sz="0" w:space="0" w:color="auto"/>
                <w:right w:val="none" w:sz="0" w:space="0" w:color="auto"/>
              </w:divBdr>
            </w:div>
          </w:divsChild>
        </w:div>
        <w:div w:id="2089691060">
          <w:marLeft w:val="0"/>
          <w:marRight w:val="0"/>
          <w:marTop w:val="0"/>
          <w:marBottom w:val="450"/>
          <w:divBdr>
            <w:top w:val="none" w:sz="0" w:space="0" w:color="auto"/>
            <w:left w:val="none" w:sz="0" w:space="0" w:color="auto"/>
            <w:bottom w:val="none" w:sz="0" w:space="0" w:color="auto"/>
            <w:right w:val="none" w:sz="0" w:space="0" w:color="auto"/>
          </w:divBdr>
        </w:div>
      </w:divsChild>
    </w:div>
    <w:div w:id="901720582">
      <w:bodyDiv w:val="1"/>
      <w:marLeft w:val="0"/>
      <w:marRight w:val="0"/>
      <w:marTop w:val="0"/>
      <w:marBottom w:val="0"/>
      <w:divBdr>
        <w:top w:val="none" w:sz="0" w:space="0" w:color="auto"/>
        <w:left w:val="none" w:sz="0" w:space="0" w:color="auto"/>
        <w:bottom w:val="none" w:sz="0" w:space="0" w:color="auto"/>
        <w:right w:val="none" w:sz="0" w:space="0" w:color="auto"/>
      </w:divBdr>
      <w:divsChild>
        <w:div w:id="205726787">
          <w:marLeft w:val="600"/>
          <w:marRight w:val="0"/>
          <w:marTop w:val="0"/>
          <w:marBottom w:val="0"/>
          <w:divBdr>
            <w:top w:val="none" w:sz="0" w:space="0" w:color="auto"/>
            <w:left w:val="none" w:sz="0" w:space="0" w:color="auto"/>
            <w:bottom w:val="none" w:sz="0" w:space="0" w:color="auto"/>
            <w:right w:val="none" w:sz="0" w:space="0" w:color="auto"/>
          </w:divBdr>
        </w:div>
        <w:div w:id="906569615">
          <w:marLeft w:val="600"/>
          <w:marRight w:val="0"/>
          <w:marTop w:val="0"/>
          <w:marBottom w:val="0"/>
          <w:divBdr>
            <w:top w:val="none" w:sz="0" w:space="0" w:color="auto"/>
            <w:left w:val="none" w:sz="0" w:space="0" w:color="auto"/>
            <w:bottom w:val="none" w:sz="0" w:space="0" w:color="auto"/>
            <w:right w:val="none" w:sz="0" w:space="0" w:color="auto"/>
          </w:divBdr>
        </w:div>
        <w:div w:id="655107078">
          <w:marLeft w:val="600"/>
          <w:marRight w:val="0"/>
          <w:marTop w:val="0"/>
          <w:marBottom w:val="0"/>
          <w:divBdr>
            <w:top w:val="none" w:sz="0" w:space="0" w:color="auto"/>
            <w:left w:val="none" w:sz="0" w:space="0" w:color="auto"/>
            <w:bottom w:val="none" w:sz="0" w:space="0" w:color="auto"/>
            <w:right w:val="none" w:sz="0" w:space="0" w:color="auto"/>
          </w:divBdr>
        </w:div>
        <w:div w:id="2082676351">
          <w:marLeft w:val="600"/>
          <w:marRight w:val="0"/>
          <w:marTop w:val="0"/>
          <w:marBottom w:val="0"/>
          <w:divBdr>
            <w:top w:val="none" w:sz="0" w:space="0" w:color="auto"/>
            <w:left w:val="none" w:sz="0" w:space="0" w:color="auto"/>
            <w:bottom w:val="none" w:sz="0" w:space="0" w:color="auto"/>
            <w:right w:val="none" w:sz="0" w:space="0" w:color="auto"/>
          </w:divBdr>
        </w:div>
        <w:div w:id="2127460228">
          <w:marLeft w:val="600"/>
          <w:marRight w:val="0"/>
          <w:marTop w:val="0"/>
          <w:marBottom w:val="0"/>
          <w:divBdr>
            <w:top w:val="none" w:sz="0" w:space="0" w:color="auto"/>
            <w:left w:val="none" w:sz="0" w:space="0" w:color="auto"/>
            <w:bottom w:val="none" w:sz="0" w:space="0" w:color="auto"/>
            <w:right w:val="none" w:sz="0" w:space="0" w:color="auto"/>
          </w:divBdr>
        </w:div>
        <w:div w:id="700017556">
          <w:marLeft w:val="600"/>
          <w:marRight w:val="0"/>
          <w:marTop w:val="0"/>
          <w:marBottom w:val="0"/>
          <w:divBdr>
            <w:top w:val="none" w:sz="0" w:space="0" w:color="auto"/>
            <w:left w:val="none" w:sz="0" w:space="0" w:color="auto"/>
            <w:bottom w:val="none" w:sz="0" w:space="0" w:color="auto"/>
            <w:right w:val="none" w:sz="0" w:space="0" w:color="auto"/>
          </w:divBdr>
        </w:div>
      </w:divsChild>
    </w:div>
    <w:div w:id="970087804">
      <w:marLeft w:val="0"/>
      <w:marRight w:val="0"/>
      <w:marTop w:val="0"/>
      <w:marBottom w:val="0"/>
      <w:divBdr>
        <w:top w:val="none" w:sz="0" w:space="0" w:color="auto"/>
        <w:left w:val="none" w:sz="0" w:space="0" w:color="auto"/>
        <w:bottom w:val="none" w:sz="0" w:space="0" w:color="auto"/>
        <w:right w:val="none" w:sz="0" w:space="0" w:color="auto"/>
      </w:divBdr>
    </w:div>
    <w:div w:id="1009679494">
      <w:marLeft w:val="0"/>
      <w:marRight w:val="0"/>
      <w:marTop w:val="0"/>
      <w:marBottom w:val="0"/>
      <w:divBdr>
        <w:top w:val="none" w:sz="0" w:space="0" w:color="auto"/>
        <w:left w:val="none" w:sz="0" w:space="0" w:color="auto"/>
        <w:bottom w:val="none" w:sz="0" w:space="0" w:color="auto"/>
        <w:right w:val="none" w:sz="0" w:space="0" w:color="auto"/>
      </w:divBdr>
      <w:divsChild>
        <w:div w:id="1586842634">
          <w:marLeft w:val="0"/>
          <w:marRight w:val="0"/>
          <w:marTop w:val="0"/>
          <w:marBottom w:val="0"/>
          <w:divBdr>
            <w:top w:val="none" w:sz="0" w:space="0" w:color="auto"/>
            <w:left w:val="single" w:sz="6" w:space="0" w:color="F0F0F0"/>
            <w:bottom w:val="none" w:sz="0" w:space="0" w:color="auto"/>
            <w:right w:val="none" w:sz="0" w:space="0" w:color="auto"/>
          </w:divBdr>
        </w:div>
        <w:div w:id="804932849">
          <w:marLeft w:val="0"/>
          <w:marRight w:val="0"/>
          <w:marTop w:val="0"/>
          <w:marBottom w:val="0"/>
          <w:divBdr>
            <w:top w:val="none" w:sz="0" w:space="0" w:color="auto"/>
            <w:left w:val="single" w:sz="6" w:space="8" w:color="F0F0F0"/>
            <w:bottom w:val="none" w:sz="0" w:space="0" w:color="auto"/>
            <w:right w:val="none" w:sz="0" w:space="0" w:color="auto"/>
          </w:divBdr>
          <w:divsChild>
            <w:div w:id="1046218488">
              <w:marLeft w:val="0"/>
              <w:marRight w:val="0"/>
              <w:marTop w:val="0"/>
              <w:marBottom w:val="300"/>
              <w:divBdr>
                <w:top w:val="none" w:sz="0" w:space="0" w:color="auto"/>
                <w:left w:val="none" w:sz="0" w:space="0" w:color="auto"/>
                <w:bottom w:val="none" w:sz="0" w:space="0" w:color="auto"/>
                <w:right w:val="none" w:sz="0" w:space="0" w:color="auto"/>
              </w:divBdr>
              <w:divsChild>
                <w:div w:id="917788501">
                  <w:marLeft w:val="0"/>
                  <w:marRight w:val="0"/>
                  <w:marTop w:val="0"/>
                  <w:marBottom w:val="0"/>
                  <w:divBdr>
                    <w:top w:val="none" w:sz="0" w:space="0" w:color="auto"/>
                    <w:left w:val="none" w:sz="0" w:space="0" w:color="auto"/>
                    <w:bottom w:val="none" w:sz="0" w:space="0" w:color="auto"/>
                    <w:right w:val="none" w:sz="0" w:space="0" w:color="auto"/>
                  </w:divBdr>
                  <w:divsChild>
                    <w:div w:id="1083448707">
                      <w:marLeft w:val="0"/>
                      <w:marRight w:val="0"/>
                      <w:marTop w:val="0"/>
                      <w:marBottom w:val="0"/>
                      <w:divBdr>
                        <w:top w:val="none" w:sz="0" w:space="0" w:color="auto"/>
                        <w:left w:val="none" w:sz="0" w:space="0" w:color="auto"/>
                        <w:bottom w:val="none" w:sz="0" w:space="0" w:color="auto"/>
                        <w:right w:val="none" w:sz="0" w:space="0" w:color="auto"/>
                      </w:divBdr>
                    </w:div>
                  </w:divsChild>
                </w:div>
                <w:div w:id="1175800065">
                  <w:marLeft w:val="0"/>
                  <w:marRight w:val="0"/>
                  <w:marTop w:val="0"/>
                  <w:marBottom w:val="0"/>
                  <w:divBdr>
                    <w:top w:val="single" w:sz="6" w:space="4" w:color="FF7338"/>
                    <w:left w:val="none" w:sz="0" w:space="0" w:color="auto"/>
                    <w:bottom w:val="none" w:sz="0" w:space="0" w:color="auto"/>
                    <w:right w:val="none" w:sz="0" w:space="0" w:color="auto"/>
                  </w:divBdr>
                  <w:divsChild>
                    <w:div w:id="17892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567">
              <w:marLeft w:val="0"/>
              <w:marRight w:val="0"/>
              <w:marTop w:val="0"/>
              <w:marBottom w:val="300"/>
              <w:divBdr>
                <w:top w:val="none" w:sz="0" w:space="0" w:color="auto"/>
                <w:left w:val="none" w:sz="0" w:space="0" w:color="auto"/>
                <w:bottom w:val="none" w:sz="0" w:space="0" w:color="auto"/>
                <w:right w:val="none" w:sz="0" w:space="0" w:color="auto"/>
              </w:divBdr>
              <w:divsChild>
                <w:div w:id="377901874">
                  <w:marLeft w:val="0"/>
                  <w:marRight w:val="0"/>
                  <w:marTop w:val="0"/>
                  <w:marBottom w:val="0"/>
                  <w:divBdr>
                    <w:top w:val="none" w:sz="0" w:space="0" w:color="auto"/>
                    <w:left w:val="none" w:sz="0" w:space="0" w:color="auto"/>
                    <w:bottom w:val="none" w:sz="0" w:space="0" w:color="auto"/>
                    <w:right w:val="none" w:sz="0" w:space="0" w:color="auto"/>
                  </w:divBdr>
                </w:div>
                <w:div w:id="6714914">
                  <w:marLeft w:val="0"/>
                  <w:marRight w:val="0"/>
                  <w:marTop w:val="0"/>
                  <w:marBottom w:val="0"/>
                  <w:divBdr>
                    <w:top w:val="single" w:sz="6" w:space="4" w:color="FF7338"/>
                    <w:left w:val="none" w:sz="0" w:space="0" w:color="auto"/>
                    <w:bottom w:val="none" w:sz="0" w:space="0" w:color="auto"/>
                    <w:right w:val="none" w:sz="0" w:space="0" w:color="auto"/>
                  </w:divBdr>
                  <w:divsChild>
                    <w:div w:id="1015577929">
                      <w:marLeft w:val="0"/>
                      <w:marRight w:val="0"/>
                      <w:marTop w:val="0"/>
                      <w:marBottom w:val="0"/>
                      <w:divBdr>
                        <w:top w:val="single" w:sz="6" w:space="4" w:color="FF7338"/>
                        <w:left w:val="none" w:sz="0" w:space="0" w:color="auto"/>
                        <w:bottom w:val="none" w:sz="0" w:space="0" w:color="auto"/>
                        <w:right w:val="none" w:sz="0" w:space="0" w:color="auto"/>
                      </w:divBdr>
                      <w:divsChild>
                        <w:div w:id="14470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596">
              <w:marLeft w:val="0"/>
              <w:marRight w:val="0"/>
              <w:marTop w:val="0"/>
              <w:marBottom w:val="300"/>
              <w:divBdr>
                <w:top w:val="none" w:sz="0" w:space="0" w:color="auto"/>
                <w:left w:val="none" w:sz="0" w:space="0" w:color="auto"/>
                <w:bottom w:val="none" w:sz="0" w:space="0" w:color="auto"/>
                <w:right w:val="none" w:sz="0" w:space="0" w:color="auto"/>
              </w:divBdr>
              <w:divsChild>
                <w:div w:id="810755310">
                  <w:marLeft w:val="0"/>
                  <w:marRight w:val="0"/>
                  <w:marTop w:val="0"/>
                  <w:marBottom w:val="0"/>
                  <w:divBdr>
                    <w:top w:val="none" w:sz="0" w:space="0" w:color="auto"/>
                    <w:left w:val="none" w:sz="0" w:space="0" w:color="auto"/>
                    <w:bottom w:val="none" w:sz="0" w:space="0" w:color="auto"/>
                    <w:right w:val="none" w:sz="0" w:space="0" w:color="auto"/>
                  </w:divBdr>
                  <w:divsChild>
                    <w:div w:id="866524306">
                      <w:marLeft w:val="0"/>
                      <w:marRight w:val="0"/>
                      <w:marTop w:val="0"/>
                      <w:marBottom w:val="0"/>
                      <w:divBdr>
                        <w:top w:val="none" w:sz="0" w:space="0" w:color="auto"/>
                        <w:left w:val="none" w:sz="0" w:space="0" w:color="auto"/>
                        <w:bottom w:val="none" w:sz="0" w:space="0" w:color="auto"/>
                        <w:right w:val="none" w:sz="0" w:space="0" w:color="auto"/>
                      </w:divBdr>
                    </w:div>
                  </w:divsChild>
                </w:div>
                <w:div w:id="454953551">
                  <w:marLeft w:val="0"/>
                  <w:marRight w:val="0"/>
                  <w:marTop w:val="0"/>
                  <w:marBottom w:val="0"/>
                  <w:divBdr>
                    <w:top w:val="single" w:sz="6" w:space="4" w:color="FF7338"/>
                    <w:left w:val="none" w:sz="0" w:space="0" w:color="auto"/>
                    <w:bottom w:val="none" w:sz="0" w:space="0" w:color="auto"/>
                    <w:right w:val="none" w:sz="0" w:space="0" w:color="auto"/>
                  </w:divBdr>
                  <w:divsChild>
                    <w:div w:id="1477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2362">
              <w:marLeft w:val="0"/>
              <w:marRight w:val="0"/>
              <w:marTop w:val="0"/>
              <w:marBottom w:val="300"/>
              <w:divBdr>
                <w:top w:val="none" w:sz="0" w:space="0" w:color="auto"/>
                <w:left w:val="none" w:sz="0" w:space="0" w:color="auto"/>
                <w:bottom w:val="none" w:sz="0" w:space="0" w:color="auto"/>
                <w:right w:val="none" w:sz="0" w:space="0" w:color="auto"/>
              </w:divBdr>
              <w:divsChild>
                <w:div w:id="1047414883">
                  <w:marLeft w:val="0"/>
                  <w:marRight w:val="0"/>
                  <w:marTop w:val="0"/>
                  <w:marBottom w:val="0"/>
                  <w:divBdr>
                    <w:top w:val="none" w:sz="0" w:space="0" w:color="auto"/>
                    <w:left w:val="none" w:sz="0" w:space="0" w:color="auto"/>
                    <w:bottom w:val="none" w:sz="0" w:space="0" w:color="auto"/>
                    <w:right w:val="none" w:sz="0" w:space="0" w:color="auto"/>
                  </w:divBdr>
                </w:div>
                <w:div w:id="656765300">
                  <w:marLeft w:val="0"/>
                  <w:marRight w:val="0"/>
                  <w:marTop w:val="0"/>
                  <w:marBottom w:val="0"/>
                  <w:divBdr>
                    <w:top w:val="single" w:sz="6" w:space="4" w:color="FF7338"/>
                    <w:left w:val="none" w:sz="0" w:space="0" w:color="auto"/>
                    <w:bottom w:val="none" w:sz="0" w:space="0" w:color="auto"/>
                    <w:right w:val="none" w:sz="0" w:space="0" w:color="auto"/>
                  </w:divBdr>
                  <w:divsChild>
                    <w:div w:id="60444001">
                      <w:marLeft w:val="0"/>
                      <w:marRight w:val="0"/>
                      <w:marTop w:val="0"/>
                      <w:marBottom w:val="0"/>
                      <w:divBdr>
                        <w:top w:val="single" w:sz="6" w:space="4" w:color="FF7338"/>
                        <w:left w:val="none" w:sz="0" w:space="0" w:color="auto"/>
                        <w:bottom w:val="none" w:sz="0" w:space="0" w:color="auto"/>
                        <w:right w:val="none" w:sz="0" w:space="0" w:color="auto"/>
                      </w:divBdr>
                      <w:divsChild>
                        <w:div w:id="5338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5809">
              <w:marLeft w:val="0"/>
              <w:marRight w:val="0"/>
              <w:marTop w:val="0"/>
              <w:marBottom w:val="300"/>
              <w:divBdr>
                <w:top w:val="none" w:sz="0" w:space="0" w:color="auto"/>
                <w:left w:val="none" w:sz="0" w:space="0" w:color="auto"/>
                <w:bottom w:val="none" w:sz="0" w:space="0" w:color="auto"/>
                <w:right w:val="none" w:sz="0" w:space="0" w:color="auto"/>
              </w:divBdr>
              <w:divsChild>
                <w:div w:id="781799519">
                  <w:marLeft w:val="0"/>
                  <w:marRight w:val="0"/>
                  <w:marTop w:val="0"/>
                  <w:marBottom w:val="0"/>
                  <w:divBdr>
                    <w:top w:val="none" w:sz="0" w:space="0" w:color="auto"/>
                    <w:left w:val="none" w:sz="0" w:space="0" w:color="auto"/>
                    <w:bottom w:val="none" w:sz="0" w:space="0" w:color="auto"/>
                    <w:right w:val="none" w:sz="0" w:space="0" w:color="auto"/>
                  </w:divBdr>
                  <w:divsChild>
                    <w:div w:id="1111781485">
                      <w:marLeft w:val="0"/>
                      <w:marRight w:val="0"/>
                      <w:marTop w:val="0"/>
                      <w:marBottom w:val="0"/>
                      <w:divBdr>
                        <w:top w:val="none" w:sz="0" w:space="0" w:color="auto"/>
                        <w:left w:val="none" w:sz="0" w:space="0" w:color="auto"/>
                        <w:bottom w:val="none" w:sz="0" w:space="0" w:color="auto"/>
                        <w:right w:val="none" w:sz="0" w:space="0" w:color="auto"/>
                      </w:divBdr>
                    </w:div>
                  </w:divsChild>
                </w:div>
                <w:div w:id="1190679741">
                  <w:marLeft w:val="0"/>
                  <w:marRight w:val="0"/>
                  <w:marTop w:val="0"/>
                  <w:marBottom w:val="0"/>
                  <w:divBdr>
                    <w:top w:val="single" w:sz="6" w:space="4" w:color="FF7338"/>
                    <w:left w:val="none" w:sz="0" w:space="0" w:color="auto"/>
                    <w:bottom w:val="none" w:sz="0" w:space="0" w:color="auto"/>
                    <w:right w:val="none" w:sz="0" w:space="0" w:color="auto"/>
                  </w:divBdr>
                  <w:divsChild>
                    <w:div w:id="1840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5182">
              <w:marLeft w:val="0"/>
              <w:marRight w:val="0"/>
              <w:marTop w:val="0"/>
              <w:marBottom w:val="300"/>
              <w:divBdr>
                <w:top w:val="none" w:sz="0" w:space="0" w:color="auto"/>
                <w:left w:val="none" w:sz="0" w:space="0" w:color="auto"/>
                <w:bottom w:val="none" w:sz="0" w:space="0" w:color="auto"/>
                <w:right w:val="none" w:sz="0" w:space="0" w:color="auto"/>
              </w:divBdr>
              <w:divsChild>
                <w:div w:id="59984070">
                  <w:marLeft w:val="0"/>
                  <w:marRight w:val="0"/>
                  <w:marTop w:val="0"/>
                  <w:marBottom w:val="0"/>
                  <w:divBdr>
                    <w:top w:val="none" w:sz="0" w:space="0" w:color="auto"/>
                    <w:left w:val="none" w:sz="0" w:space="0" w:color="auto"/>
                    <w:bottom w:val="none" w:sz="0" w:space="0" w:color="auto"/>
                    <w:right w:val="none" w:sz="0" w:space="0" w:color="auto"/>
                  </w:divBdr>
                </w:div>
                <w:div w:id="479806134">
                  <w:marLeft w:val="0"/>
                  <w:marRight w:val="0"/>
                  <w:marTop w:val="0"/>
                  <w:marBottom w:val="0"/>
                  <w:divBdr>
                    <w:top w:val="single" w:sz="6" w:space="4" w:color="FF7338"/>
                    <w:left w:val="none" w:sz="0" w:space="0" w:color="auto"/>
                    <w:bottom w:val="none" w:sz="0" w:space="0" w:color="auto"/>
                    <w:right w:val="none" w:sz="0" w:space="0" w:color="auto"/>
                  </w:divBdr>
                  <w:divsChild>
                    <w:div w:id="1177500910">
                      <w:marLeft w:val="0"/>
                      <w:marRight w:val="0"/>
                      <w:marTop w:val="0"/>
                      <w:marBottom w:val="0"/>
                      <w:divBdr>
                        <w:top w:val="single" w:sz="6" w:space="4" w:color="FF7338"/>
                        <w:left w:val="none" w:sz="0" w:space="0" w:color="auto"/>
                        <w:bottom w:val="none" w:sz="0" w:space="0" w:color="auto"/>
                        <w:right w:val="none" w:sz="0" w:space="0" w:color="auto"/>
                      </w:divBdr>
                      <w:divsChild>
                        <w:div w:id="648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9138">
              <w:marLeft w:val="0"/>
              <w:marRight w:val="0"/>
              <w:marTop w:val="0"/>
              <w:marBottom w:val="300"/>
              <w:divBdr>
                <w:top w:val="none" w:sz="0" w:space="0" w:color="auto"/>
                <w:left w:val="none" w:sz="0" w:space="0" w:color="auto"/>
                <w:bottom w:val="none" w:sz="0" w:space="0" w:color="auto"/>
                <w:right w:val="none" w:sz="0" w:space="0" w:color="auto"/>
              </w:divBdr>
              <w:divsChild>
                <w:div w:id="1570118222">
                  <w:marLeft w:val="0"/>
                  <w:marRight w:val="0"/>
                  <w:marTop w:val="0"/>
                  <w:marBottom w:val="0"/>
                  <w:divBdr>
                    <w:top w:val="none" w:sz="0" w:space="0" w:color="auto"/>
                    <w:left w:val="none" w:sz="0" w:space="0" w:color="auto"/>
                    <w:bottom w:val="none" w:sz="0" w:space="0" w:color="auto"/>
                    <w:right w:val="none" w:sz="0" w:space="0" w:color="auto"/>
                  </w:divBdr>
                  <w:divsChild>
                    <w:div w:id="1904944189">
                      <w:marLeft w:val="0"/>
                      <w:marRight w:val="0"/>
                      <w:marTop w:val="0"/>
                      <w:marBottom w:val="0"/>
                      <w:divBdr>
                        <w:top w:val="none" w:sz="0" w:space="0" w:color="auto"/>
                        <w:left w:val="none" w:sz="0" w:space="0" w:color="auto"/>
                        <w:bottom w:val="none" w:sz="0" w:space="0" w:color="auto"/>
                        <w:right w:val="none" w:sz="0" w:space="0" w:color="auto"/>
                      </w:divBdr>
                    </w:div>
                  </w:divsChild>
                </w:div>
                <w:div w:id="1710453842">
                  <w:marLeft w:val="0"/>
                  <w:marRight w:val="0"/>
                  <w:marTop w:val="0"/>
                  <w:marBottom w:val="0"/>
                  <w:divBdr>
                    <w:top w:val="single" w:sz="6" w:space="4" w:color="FF7338"/>
                    <w:left w:val="none" w:sz="0" w:space="0" w:color="auto"/>
                    <w:bottom w:val="none" w:sz="0" w:space="0" w:color="auto"/>
                    <w:right w:val="none" w:sz="0" w:space="0" w:color="auto"/>
                  </w:divBdr>
                  <w:divsChild>
                    <w:div w:id="663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901">
              <w:marLeft w:val="0"/>
              <w:marRight w:val="0"/>
              <w:marTop w:val="0"/>
              <w:marBottom w:val="300"/>
              <w:divBdr>
                <w:top w:val="none" w:sz="0" w:space="0" w:color="auto"/>
                <w:left w:val="none" w:sz="0" w:space="0" w:color="auto"/>
                <w:bottom w:val="none" w:sz="0" w:space="0" w:color="auto"/>
                <w:right w:val="none" w:sz="0" w:space="0" w:color="auto"/>
              </w:divBdr>
              <w:divsChild>
                <w:div w:id="775750673">
                  <w:marLeft w:val="0"/>
                  <w:marRight w:val="0"/>
                  <w:marTop w:val="0"/>
                  <w:marBottom w:val="0"/>
                  <w:divBdr>
                    <w:top w:val="none" w:sz="0" w:space="0" w:color="auto"/>
                    <w:left w:val="none" w:sz="0" w:space="0" w:color="auto"/>
                    <w:bottom w:val="none" w:sz="0" w:space="0" w:color="auto"/>
                    <w:right w:val="none" w:sz="0" w:space="0" w:color="auto"/>
                  </w:divBdr>
                </w:div>
                <w:div w:id="63719526">
                  <w:marLeft w:val="0"/>
                  <w:marRight w:val="0"/>
                  <w:marTop w:val="0"/>
                  <w:marBottom w:val="0"/>
                  <w:divBdr>
                    <w:top w:val="single" w:sz="6" w:space="4" w:color="FF7338"/>
                    <w:left w:val="none" w:sz="0" w:space="0" w:color="auto"/>
                    <w:bottom w:val="none" w:sz="0" w:space="0" w:color="auto"/>
                    <w:right w:val="none" w:sz="0" w:space="0" w:color="auto"/>
                  </w:divBdr>
                  <w:divsChild>
                    <w:div w:id="977537338">
                      <w:marLeft w:val="0"/>
                      <w:marRight w:val="0"/>
                      <w:marTop w:val="0"/>
                      <w:marBottom w:val="0"/>
                      <w:divBdr>
                        <w:top w:val="single" w:sz="6" w:space="4" w:color="FF7338"/>
                        <w:left w:val="none" w:sz="0" w:space="0" w:color="auto"/>
                        <w:bottom w:val="none" w:sz="0" w:space="0" w:color="auto"/>
                        <w:right w:val="none" w:sz="0" w:space="0" w:color="auto"/>
                      </w:divBdr>
                      <w:divsChild>
                        <w:div w:id="133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11906">
              <w:marLeft w:val="0"/>
              <w:marRight w:val="0"/>
              <w:marTop w:val="0"/>
              <w:marBottom w:val="300"/>
              <w:divBdr>
                <w:top w:val="none" w:sz="0" w:space="0" w:color="auto"/>
                <w:left w:val="none" w:sz="0" w:space="0" w:color="auto"/>
                <w:bottom w:val="none" w:sz="0" w:space="0" w:color="auto"/>
                <w:right w:val="none" w:sz="0" w:space="0" w:color="auto"/>
              </w:divBdr>
              <w:divsChild>
                <w:div w:id="95443267">
                  <w:marLeft w:val="0"/>
                  <w:marRight w:val="0"/>
                  <w:marTop w:val="0"/>
                  <w:marBottom w:val="0"/>
                  <w:divBdr>
                    <w:top w:val="none" w:sz="0" w:space="0" w:color="auto"/>
                    <w:left w:val="none" w:sz="0" w:space="0" w:color="auto"/>
                    <w:bottom w:val="none" w:sz="0" w:space="0" w:color="auto"/>
                    <w:right w:val="none" w:sz="0" w:space="0" w:color="auto"/>
                  </w:divBdr>
                  <w:divsChild>
                    <w:div w:id="1250844272">
                      <w:marLeft w:val="0"/>
                      <w:marRight w:val="0"/>
                      <w:marTop w:val="0"/>
                      <w:marBottom w:val="0"/>
                      <w:divBdr>
                        <w:top w:val="none" w:sz="0" w:space="0" w:color="auto"/>
                        <w:left w:val="none" w:sz="0" w:space="0" w:color="auto"/>
                        <w:bottom w:val="none" w:sz="0" w:space="0" w:color="auto"/>
                        <w:right w:val="none" w:sz="0" w:space="0" w:color="auto"/>
                      </w:divBdr>
                    </w:div>
                  </w:divsChild>
                </w:div>
                <w:div w:id="1458064651">
                  <w:marLeft w:val="0"/>
                  <w:marRight w:val="0"/>
                  <w:marTop w:val="0"/>
                  <w:marBottom w:val="0"/>
                  <w:divBdr>
                    <w:top w:val="single" w:sz="6" w:space="4" w:color="FF7338"/>
                    <w:left w:val="none" w:sz="0" w:space="0" w:color="auto"/>
                    <w:bottom w:val="none" w:sz="0" w:space="0" w:color="auto"/>
                    <w:right w:val="none" w:sz="0" w:space="0" w:color="auto"/>
                  </w:divBdr>
                  <w:divsChild>
                    <w:div w:id="65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967">
              <w:marLeft w:val="0"/>
              <w:marRight w:val="0"/>
              <w:marTop w:val="0"/>
              <w:marBottom w:val="300"/>
              <w:divBdr>
                <w:top w:val="none" w:sz="0" w:space="0" w:color="auto"/>
                <w:left w:val="none" w:sz="0" w:space="0" w:color="auto"/>
                <w:bottom w:val="none" w:sz="0" w:space="0" w:color="auto"/>
                <w:right w:val="none" w:sz="0" w:space="0" w:color="auto"/>
              </w:divBdr>
              <w:divsChild>
                <w:div w:id="1012224690">
                  <w:marLeft w:val="0"/>
                  <w:marRight w:val="0"/>
                  <w:marTop w:val="0"/>
                  <w:marBottom w:val="0"/>
                  <w:divBdr>
                    <w:top w:val="none" w:sz="0" w:space="0" w:color="auto"/>
                    <w:left w:val="none" w:sz="0" w:space="0" w:color="auto"/>
                    <w:bottom w:val="none" w:sz="0" w:space="0" w:color="auto"/>
                    <w:right w:val="none" w:sz="0" w:space="0" w:color="auto"/>
                  </w:divBdr>
                </w:div>
                <w:div w:id="2010212829">
                  <w:marLeft w:val="0"/>
                  <w:marRight w:val="0"/>
                  <w:marTop w:val="0"/>
                  <w:marBottom w:val="0"/>
                  <w:divBdr>
                    <w:top w:val="single" w:sz="6" w:space="4" w:color="FF7338"/>
                    <w:left w:val="none" w:sz="0" w:space="0" w:color="auto"/>
                    <w:bottom w:val="none" w:sz="0" w:space="0" w:color="auto"/>
                    <w:right w:val="none" w:sz="0" w:space="0" w:color="auto"/>
                  </w:divBdr>
                  <w:divsChild>
                    <w:div w:id="1623608595">
                      <w:marLeft w:val="0"/>
                      <w:marRight w:val="0"/>
                      <w:marTop w:val="0"/>
                      <w:marBottom w:val="0"/>
                      <w:divBdr>
                        <w:top w:val="single" w:sz="6" w:space="4" w:color="FF7338"/>
                        <w:left w:val="none" w:sz="0" w:space="0" w:color="auto"/>
                        <w:bottom w:val="none" w:sz="0" w:space="0" w:color="auto"/>
                        <w:right w:val="none" w:sz="0" w:space="0" w:color="auto"/>
                      </w:divBdr>
                      <w:divsChild>
                        <w:div w:id="1132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0845">
              <w:marLeft w:val="0"/>
              <w:marRight w:val="0"/>
              <w:marTop w:val="0"/>
              <w:marBottom w:val="300"/>
              <w:divBdr>
                <w:top w:val="none" w:sz="0" w:space="0" w:color="auto"/>
                <w:left w:val="none" w:sz="0" w:space="0" w:color="auto"/>
                <w:bottom w:val="none" w:sz="0" w:space="0" w:color="auto"/>
                <w:right w:val="none" w:sz="0" w:space="0" w:color="auto"/>
              </w:divBdr>
              <w:divsChild>
                <w:div w:id="1924533180">
                  <w:marLeft w:val="0"/>
                  <w:marRight w:val="0"/>
                  <w:marTop w:val="0"/>
                  <w:marBottom w:val="0"/>
                  <w:divBdr>
                    <w:top w:val="none" w:sz="0" w:space="0" w:color="auto"/>
                    <w:left w:val="none" w:sz="0" w:space="0" w:color="auto"/>
                    <w:bottom w:val="none" w:sz="0" w:space="0" w:color="auto"/>
                    <w:right w:val="none" w:sz="0" w:space="0" w:color="auto"/>
                  </w:divBdr>
                  <w:divsChild>
                    <w:div w:id="616529234">
                      <w:marLeft w:val="0"/>
                      <w:marRight w:val="0"/>
                      <w:marTop w:val="0"/>
                      <w:marBottom w:val="0"/>
                      <w:divBdr>
                        <w:top w:val="none" w:sz="0" w:space="0" w:color="auto"/>
                        <w:left w:val="none" w:sz="0" w:space="0" w:color="auto"/>
                        <w:bottom w:val="none" w:sz="0" w:space="0" w:color="auto"/>
                        <w:right w:val="none" w:sz="0" w:space="0" w:color="auto"/>
                      </w:divBdr>
                    </w:div>
                  </w:divsChild>
                </w:div>
                <w:div w:id="1233544462">
                  <w:marLeft w:val="0"/>
                  <w:marRight w:val="0"/>
                  <w:marTop w:val="0"/>
                  <w:marBottom w:val="0"/>
                  <w:divBdr>
                    <w:top w:val="single" w:sz="6" w:space="4" w:color="FF7338"/>
                    <w:left w:val="none" w:sz="0" w:space="0" w:color="auto"/>
                    <w:bottom w:val="none" w:sz="0" w:space="0" w:color="auto"/>
                    <w:right w:val="none" w:sz="0" w:space="0" w:color="auto"/>
                  </w:divBdr>
                  <w:divsChild>
                    <w:div w:id="722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0965">
              <w:marLeft w:val="0"/>
              <w:marRight w:val="0"/>
              <w:marTop w:val="0"/>
              <w:marBottom w:val="300"/>
              <w:divBdr>
                <w:top w:val="none" w:sz="0" w:space="0" w:color="auto"/>
                <w:left w:val="none" w:sz="0" w:space="0" w:color="auto"/>
                <w:bottom w:val="none" w:sz="0" w:space="0" w:color="auto"/>
                <w:right w:val="none" w:sz="0" w:space="0" w:color="auto"/>
              </w:divBdr>
              <w:divsChild>
                <w:div w:id="1559122887">
                  <w:marLeft w:val="0"/>
                  <w:marRight w:val="0"/>
                  <w:marTop w:val="0"/>
                  <w:marBottom w:val="0"/>
                  <w:divBdr>
                    <w:top w:val="none" w:sz="0" w:space="0" w:color="auto"/>
                    <w:left w:val="none" w:sz="0" w:space="0" w:color="auto"/>
                    <w:bottom w:val="none" w:sz="0" w:space="0" w:color="auto"/>
                    <w:right w:val="none" w:sz="0" w:space="0" w:color="auto"/>
                  </w:divBdr>
                </w:div>
                <w:div w:id="516235397">
                  <w:marLeft w:val="0"/>
                  <w:marRight w:val="0"/>
                  <w:marTop w:val="0"/>
                  <w:marBottom w:val="0"/>
                  <w:divBdr>
                    <w:top w:val="single" w:sz="6" w:space="4" w:color="FF7338"/>
                    <w:left w:val="none" w:sz="0" w:space="0" w:color="auto"/>
                    <w:bottom w:val="none" w:sz="0" w:space="0" w:color="auto"/>
                    <w:right w:val="none" w:sz="0" w:space="0" w:color="auto"/>
                  </w:divBdr>
                  <w:divsChild>
                    <w:div w:id="742918696">
                      <w:marLeft w:val="0"/>
                      <w:marRight w:val="0"/>
                      <w:marTop w:val="0"/>
                      <w:marBottom w:val="0"/>
                      <w:divBdr>
                        <w:top w:val="single" w:sz="6" w:space="4" w:color="FF7338"/>
                        <w:left w:val="none" w:sz="0" w:space="0" w:color="auto"/>
                        <w:bottom w:val="none" w:sz="0" w:space="0" w:color="auto"/>
                        <w:right w:val="none" w:sz="0" w:space="0" w:color="auto"/>
                      </w:divBdr>
                      <w:divsChild>
                        <w:div w:id="730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3674">
              <w:marLeft w:val="0"/>
              <w:marRight w:val="0"/>
              <w:marTop w:val="0"/>
              <w:marBottom w:val="300"/>
              <w:divBdr>
                <w:top w:val="none" w:sz="0" w:space="0" w:color="auto"/>
                <w:left w:val="none" w:sz="0" w:space="0" w:color="auto"/>
                <w:bottom w:val="none" w:sz="0" w:space="0" w:color="auto"/>
                <w:right w:val="none" w:sz="0" w:space="0" w:color="auto"/>
              </w:divBdr>
              <w:divsChild>
                <w:div w:id="2103454842">
                  <w:marLeft w:val="0"/>
                  <w:marRight w:val="0"/>
                  <w:marTop w:val="0"/>
                  <w:marBottom w:val="0"/>
                  <w:divBdr>
                    <w:top w:val="none" w:sz="0" w:space="0" w:color="auto"/>
                    <w:left w:val="none" w:sz="0" w:space="0" w:color="auto"/>
                    <w:bottom w:val="none" w:sz="0" w:space="0" w:color="auto"/>
                    <w:right w:val="none" w:sz="0" w:space="0" w:color="auto"/>
                  </w:divBdr>
                  <w:divsChild>
                    <w:div w:id="400032011">
                      <w:marLeft w:val="0"/>
                      <w:marRight w:val="0"/>
                      <w:marTop w:val="0"/>
                      <w:marBottom w:val="0"/>
                      <w:divBdr>
                        <w:top w:val="none" w:sz="0" w:space="0" w:color="auto"/>
                        <w:left w:val="none" w:sz="0" w:space="0" w:color="auto"/>
                        <w:bottom w:val="none" w:sz="0" w:space="0" w:color="auto"/>
                        <w:right w:val="none" w:sz="0" w:space="0" w:color="auto"/>
                      </w:divBdr>
                    </w:div>
                  </w:divsChild>
                </w:div>
                <w:div w:id="616451481">
                  <w:marLeft w:val="0"/>
                  <w:marRight w:val="0"/>
                  <w:marTop w:val="0"/>
                  <w:marBottom w:val="0"/>
                  <w:divBdr>
                    <w:top w:val="single" w:sz="6" w:space="4" w:color="FF7338"/>
                    <w:left w:val="none" w:sz="0" w:space="0" w:color="auto"/>
                    <w:bottom w:val="none" w:sz="0" w:space="0" w:color="auto"/>
                    <w:right w:val="none" w:sz="0" w:space="0" w:color="auto"/>
                  </w:divBdr>
                  <w:divsChild>
                    <w:div w:id="12516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813">
              <w:marLeft w:val="0"/>
              <w:marRight w:val="0"/>
              <w:marTop w:val="0"/>
              <w:marBottom w:val="300"/>
              <w:divBdr>
                <w:top w:val="none" w:sz="0" w:space="0" w:color="auto"/>
                <w:left w:val="none" w:sz="0" w:space="0" w:color="auto"/>
                <w:bottom w:val="none" w:sz="0" w:space="0" w:color="auto"/>
                <w:right w:val="none" w:sz="0" w:space="0" w:color="auto"/>
              </w:divBdr>
              <w:divsChild>
                <w:div w:id="1226834753">
                  <w:marLeft w:val="0"/>
                  <w:marRight w:val="0"/>
                  <w:marTop w:val="0"/>
                  <w:marBottom w:val="0"/>
                  <w:divBdr>
                    <w:top w:val="none" w:sz="0" w:space="0" w:color="auto"/>
                    <w:left w:val="none" w:sz="0" w:space="0" w:color="auto"/>
                    <w:bottom w:val="none" w:sz="0" w:space="0" w:color="auto"/>
                    <w:right w:val="none" w:sz="0" w:space="0" w:color="auto"/>
                  </w:divBdr>
                </w:div>
                <w:div w:id="313066150">
                  <w:marLeft w:val="0"/>
                  <w:marRight w:val="0"/>
                  <w:marTop w:val="0"/>
                  <w:marBottom w:val="0"/>
                  <w:divBdr>
                    <w:top w:val="single" w:sz="6" w:space="4" w:color="FF7338"/>
                    <w:left w:val="none" w:sz="0" w:space="0" w:color="auto"/>
                    <w:bottom w:val="none" w:sz="0" w:space="0" w:color="auto"/>
                    <w:right w:val="none" w:sz="0" w:space="0" w:color="auto"/>
                  </w:divBdr>
                  <w:divsChild>
                    <w:div w:id="1191645336">
                      <w:marLeft w:val="0"/>
                      <w:marRight w:val="0"/>
                      <w:marTop w:val="0"/>
                      <w:marBottom w:val="0"/>
                      <w:divBdr>
                        <w:top w:val="single" w:sz="6" w:space="4" w:color="FF7338"/>
                        <w:left w:val="none" w:sz="0" w:space="0" w:color="auto"/>
                        <w:bottom w:val="none" w:sz="0" w:space="0" w:color="auto"/>
                        <w:right w:val="none" w:sz="0" w:space="0" w:color="auto"/>
                      </w:divBdr>
                      <w:divsChild>
                        <w:div w:id="17869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3441">
              <w:marLeft w:val="0"/>
              <w:marRight w:val="0"/>
              <w:marTop w:val="0"/>
              <w:marBottom w:val="300"/>
              <w:divBdr>
                <w:top w:val="none" w:sz="0" w:space="0" w:color="auto"/>
                <w:left w:val="none" w:sz="0" w:space="0" w:color="auto"/>
                <w:bottom w:val="none" w:sz="0" w:space="0" w:color="auto"/>
                <w:right w:val="none" w:sz="0" w:space="0" w:color="auto"/>
              </w:divBdr>
              <w:divsChild>
                <w:div w:id="620383233">
                  <w:marLeft w:val="0"/>
                  <w:marRight w:val="0"/>
                  <w:marTop w:val="0"/>
                  <w:marBottom w:val="0"/>
                  <w:divBdr>
                    <w:top w:val="none" w:sz="0" w:space="0" w:color="auto"/>
                    <w:left w:val="none" w:sz="0" w:space="0" w:color="auto"/>
                    <w:bottom w:val="none" w:sz="0" w:space="0" w:color="auto"/>
                    <w:right w:val="none" w:sz="0" w:space="0" w:color="auto"/>
                  </w:divBdr>
                  <w:divsChild>
                    <w:div w:id="2135437686">
                      <w:marLeft w:val="0"/>
                      <w:marRight w:val="0"/>
                      <w:marTop w:val="0"/>
                      <w:marBottom w:val="0"/>
                      <w:divBdr>
                        <w:top w:val="none" w:sz="0" w:space="0" w:color="auto"/>
                        <w:left w:val="none" w:sz="0" w:space="0" w:color="auto"/>
                        <w:bottom w:val="none" w:sz="0" w:space="0" w:color="auto"/>
                        <w:right w:val="none" w:sz="0" w:space="0" w:color="auto"/>
                      </w:divBdr>
                    </w:div>
                  </w:divsChild>
                </w:div>
                <w:div w:id="205988406">
                  <w:marLeft w:val="0"/>
                  <w:marRight w:val="0"/>
                  <w:marTop w:val="0"/>
                  <w:marBottom w:val="0"/>
                  <w:divBdr>
                    <w:top w:val="single" w:sz="6" w:space="4" w:color="FF7338"/>
                    <w:left w:val="none" w:sz="0" w:space="0" w:color="auto"/>
                    <w:bottom w:val="none" w:sz="0" w:space="0" w:color="auto"/>
                    <w:right w:val="none" w:sz="0" w:space="0" w:color="auto"/>
                  </w:divBdr>
                  <w:divsChild>
                    <w:div w:id="14321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2839">
              <w:marLeft w:val="0"/>
              <w:marRight w:val="0"/>
              <w:marTop w:val="0"/>
              <w:marBottom w:val="300"/>
              <w:divBdr>
                <w:top w:val="none" w:sz="0" w:space="0" w:color="auto"/>
                <w:left w:val="none" w:sz="0" w:space="0" w:color="auto"/>
                <w:bottom w:val="none" w:sz="0" w:space="0" w:color="auto"/>
                <w:right w:val="none" w:sz="0" w:space="0" w:color="auto"/>
              </w:divBdr>
              <w:divsChild>
                <w:div w:id="1081483831">
                  <w:marLeft w:val="0"/>
                  <w:marRight w:val="0"/>
                  <w:marTop w:val="0"/>
                  <w:marBottom w:val="0"/>
                  <w:divBdr>
                    <w:top w:val="none" w:sz="0" w:space="0" w:color="auto"/>
                    <w:left w:val="none" w:sz="0" w:space="0" w:color="auto"/>
                    <w:bottom w:val="none" w:sz="0" w:space="0" w:color="auto"/>
                    <w:right w:val="none" w:sz="0" w:space="0" w:color="auto"/>
                  </w:divBdr>
                </w:div>
                <w:div w:id="1777165458">
                  <w:marLeft w:val="0"/>
                  <w:marRight w:val="0"/>
                  <w:marTop w:val="0"/>
                  <w:marBottom w:val="0"/>
                  <w:divBdr>
                    <w:top w:val="single" w:sz="6" w:space="4" w:color="FF7338"/>
                    <w:left w:val="none" w:sz="0" w:space="0" w:color="auto"/>
                    <w:bottom w:val="none" w:sz="0" w:space="0" w:color="auto"/>
                    <w:right w:val="none" w:sz="0" w:space="0" w:color="auto"/>
                  </w:divBdr>
                  <w:divsChild>
                    <w:div w:id="1375696186">
                      <w:marLeft w:val="0"/>
                      <w:marRight w:val="0"/>
                      <w:marTop w:val="0"/>
                      <w:marBottom w:val="0"/>
                      <w:divBdr>
                        <w:top w:val="single" w:sz="6" w:space="4" w:color="FF7338"/>
                        <w:left w:val="none" w:sz="0" w:space="0" w:color="auto"/>
                        <w:bottom w:val="none" w:sz="0" w:space="0" w:color="auto"/>
                        <w:right w:val="none" w:sz="0" w:space="0" w:color="auto"/>
                      </w:divBdr>
                      <w:divsChild>
                        <w:div w:id="4540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5865">
              <w:marLeft w:val="0"/>
              <w:marRight w:val="0"/>
              <w:marTop w:val="0"/>
              <w:marBottom w:val="300"/>
              <w:divBdr>
                <w:top w:val="none" w:sz="0" w:space="0" w:color="auto"/>
                <w:left w:val="none" w:sz="0" w:space="0" w:color="auto"/>
                <w:bottom w:val="none" w:sz="0" w:space="0" w:color="auto"/>
                <w:right w:val="none" w:sz="0" w:space="0" w:color="auto"/>
              </w:divBdr>
              <w:divsChild>
                <w:div w:id="1767381174">
                  <w:marLeft w:val="0"/>
                  <w:marRight w:val="0"/>
                  <w:marTop w:val="0"/>
                  <w:marBottom w:val="0"/>
                  <w:divBdr>
                    <w:top w:val="none" w:sz="0" w:space="0" w:color="auto"/>
                    <w:left w:val="none" w:sz="0" w:space="0" w:color="auto"/>
                    <w:bottom w:val="none" w:sz="0" w:space="0" w:color="auto"/>
                    <w:right w:val="none" w:sz="0" w:space="0" w:color="auto"/>
                  </w:divBdr>
                  <w:divsChild>
                    <w:div w:id="592592186">
                      <w:marLeft w:val="0"/>
                      <w:marRight w:val="0"/>
                      <w:marTop w:val="0"/>
                      <w:marBottom w:val="0"/>
                      <w:divBdr>
                        <w:top w:val="none" w:sz="0" w:space="0" w:color="auto"/>
                        <w:left w:val="none" w:sz="0" w:space="0" w:color="auto"/>
                        <w:bottom w:val="none" w:sz="0" w:space="0" w:color="auto"/>
                        <w:right w:val="none" w:sz="0" w:space="0" w:color="auto"/>
                      </w:divBdr>
                    </w:div>
                  </w:divsChild>
                </w:div>
                <w:div w:id="1425345520">
                  <w:marLeft w:val="0"/>
                  <w:marRight w:val="0"/>
                  <w:marTop w:val="0"/>
                  <w:marBottom w:val="0"/>
                  <w:divBdr>
                    <w:top w:val="single" w:sz="6" w:space="4" w:color="FF7338"/>
                    <w:left w:val="none" w:sz="0" w:space="0" w:color="auto"/>
                    <w:bottom w:val="none" w:sz="0" w:space="0" w:color="auto"/>
                    <w:right w:val="none" w:sz="0" w:space="0" w:color="auto"/>
                  </w:divBdr>
                  <w:divsChild>
                    <w:div w:id="2108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519">
              <w:marLeft w:val="0"/>
              <w:marRight w:val="0"/>
              <w:marTop w:val="0"/>
              <w:marBottom w:val="300"/>
              <w:divBdr>
                <w:top w:val="none" w:sz="0" w:space="0" w:color="auto"/>
                <w:left w:val="none" w:sz="0" w:space="0" w:color="auto"/>
                <w:bottom w:val="none" w:sz="0" w:space="0" w:color="auto"/>
                <w:right w:val="none" w:sz="0" w:space="0" w:color="auto"/>
              </w:divBdr>
              <w:divsChild>
                <w:div w:id="1867601918">
                  <w:marLeft w:val="0"/>
                  <w:marRight w:val="0"/>
                  <w:marTop w:val="0"/>
                  <w:marBottom w:val="0"/>
                  <w:divBdr>
                    <w:top w:val="none" w:sz="0" w:space="0" w:color="auto"/>
                    <w:left w:val="none" w:sz="0" w:space="0" w:color="auto"/>
                    <w:bottom w:val="none" w:sz="0" w:space="0" w:color="auto"/>
                    <w:right w:val="none" w:sz="0" w:space="0" w:color="auto"/>
                  </w:divBdr>
                </w:div>
                <w:div w:id="860052054">
                  <w:marLeft w:val="0"/>
                  <w:marRight w:val="0"/>
                  <w:marTop w:val="0"/>
                  <w:marBottom w:val="0"/>
                  <w:divBdr>
                    <w:top w:val="single" w:sz="6" w:space="4" w:color="FF7338"/>
                    <w:left w:val="none" w:sz="0" w:space="0" w:color="auto"/>
                    <w:bottom w:val="none" w:sz="0" w:space="0" w:color="auto"/>
                    <w:right w:val="none" w:sz="0" w:space="0" w:color="auto"/>
                  </w:divBdr>
                  <w:divsChild>
                    <w:div w:id="501429633">
                      <w:marLeft w:val="0"/>
                      <w:marRight w:val="0"/>
                      <w:marTop w:val="0"/>
                      <w:marBottom w:val="0"/>
                      <w:divBdr>
                        <w:top w:val="single" w:sz="6" w:space="4" w:color="FF7338"/>
                        <w:left w:val="none" w:sz="0" w:space="0" w:color="auto"/>
                        <w:bottom w:val="none" w:sz="0" w:space="0" w:color="auto"/>
                        <w:right w:val="none" w:sz="0" w:space="0" w:color="auto"/>
                      </w:divBdr>
                      <w:divsChild>
                        <w:div w:id="13469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64350">
          <w:marLeft w:val="0"/>
          <w:marRight w:val="0"/>
          <w:marTop w:val="0"/>
          <w:marBottom w:val="450"/>
          <w:divBdr>
            <w:top w:val="none" w:sz="0" w:space="0" w:color="auto"/>
            <w:left w:val="none" w:sz="0" w:space="0" w:color="auto"/>
            <w:bottom w:val="none" w:sz="0" w:space="0" w:color="auto"/>
            <w:right w:val="none" w:sz="0" w:space="0" w:color="auto"/>
          </w:divBdr>
        </w:div>
      </w:divsChild>
    </w:div>
    <w:div w:id="1123504588">
      <w:marLeft w:val="-75"/>
      <w:marRight w:val="75"/>
      <w:marTop w:val="0"/>
      <w:marBottom w:val="0"/>
      <w:divBdr>
        <w:top w:val="none" w:sz="0" w:space="0" w:color="auto"/>
        <w:left w:val="none" w:sz="0" w:space="0" w:color="auto"/>
        <w:bottom w:val="none" w:sz="0" w:space="0" w:color="auto"/>
        <w:right w:val="none" w:sz="0" w:space="0" w:color="auto"/>
      </w:divBdr>
      <w:divsChild>
        <w:div w:id="1624191265">
          <w:marLeft w:val="0"/>
          <w:marRight w:val="0"/>
          <w:marTop w:val="0"/>
          <w:marBottom w:val="0"/>
          <w:divBdr>
            <w:top w:val="none" w:sz="0" w:space="0" w:color="auto"/>
            <w:left w:val="none" w:sz="0" w:space="0" w:color="auto"/>
            <w:bottom w:val="none" w:sz="0" w:space="0" w:color="auto"/>
            <w:right w:val="none" w:sz="0" w:space="0" w:color="auto"/>
          </w:divBdr>
        </w:div>
      </w:divsChild>
    </w:div>
    <w:div w:id="1368530691">
      <w:marLeft w:val="-75"/>
      <w:marRight w:val="75"/>
      <w:marTop w:val="0"/>
      <w:marBottom w:val="0"/>
      <w:divBdr>
        <w:top w:val="none" w:sz="0" w:space="0" w:color="auto"/>
        <w:left w:val="none" w:sz="0" w:space="0" w:color="auto"/>
        <w:bottom w:val="none" w:sz="0" w:space="0" w:color="auto"/>
        <w:right w:val="none" w:sz="0" w:space="0" w:color="auto"/>
      </w:divBdr>
    </w:div>
    <w:div w:id="1687828344">
      <w:marLeft w:val="0"/>
      <w:marRight w:val="0"/>
      <w:marTop w:val="0"/>
      <w:marBottom w:val="150"/>
      <w:divBdr>
        <w:top w:val="none" w:sz="0" w:space="0" w:color="auto"/>
        <w:left w:val="none" w:sz="0" w:space="0" w:color="auto"/>
        <w:bottom w:val="none" w:sz="0" w:space="0" w:color="auto"/>
        <w:right w:val="none" w:sz="0" w:space="0" w:color="auto"/>
      </w:divBdr>
      <w:divsChild>
        <w:div w:id="1426924139">
          <w:marLeft w:val="0"/>
          <w:marRight w:val="0"/>
          <w:marTop w:val="0"/>
          <w:marBottom w:val="0"/>
          <w:divBdr>
            <w:top w:val="none" w:sz="0" w:space="0" w:color="auto"/>
            <w:left w:val="none" w:sz="0" w:space="0" w:color="auto"/>
            <w:bottom w:val="none" w:sz="0" w:space="0" w:color="auto"/>
            <w:right w:val="none" w:sz="0" w:space="0" w:color="auto"/>
          </w:divBdr>
        </w:div>
      </w:divsChild>
    </w:div>
    <w:div w:id="1691448744">
      <w:marLeft w:val="0"/>
      <w:marRight w:val="0"/>
      <w:marTop w:val="0"/>
      <w:marBottom w:val="300"/>
      <w:divBdr>
        <w:top w:val="none" w:sz="0" w:space="0" w:color="auto"/>
        <w:left w:val="none" w:sz="0" w:space="0" w:color="auto"/>
        <w:bottom w:val="none" w:sz="0" w:space="0" w:color="auto"/>
        <w:right w:val="none" w:sz="0" w:space="0" w:color="auto"/>
      </w:divBdr>
    </w:div>
    <w:div w:id="1991442915">
      <w:marLeft w:val="0"/>
      <w:marRight w:val="0"/>
      <w:marTop w:val="0"/>
      <w:marBottom w:val="0"/>
      <w:divBdr>
        <w:top w:val="none" w:sz="0" w:space="0" w:color="auto"/>
        <w:left w:val="none" w:sz="0" w:space="0" w:color="auto"/>
        <w:bottom w:val="none" w:sz="0" w:space="0" w:color="auto"/>
        <w:right w:val="none" w:sz="0" w:space="0" w:color="auto"/>
      </w:divBdr>
      <w:divsChild>
        <w:div w:id="1371345626">
          <w:marLeft w:val="0"/>
          <w:marRight w:val="0"/>
          <w:marTop w:val="0"/>
          <w:marBottom w:val="0"/>
          <w:divBdr>
            <w:top w:val="none" w:sz="0" w:space="0" w:color="auto"/>
            <w:left w:val="single" w:sz="6" w:space="0" w:color="F0F0F0"/>
            <w:bottom w:val="none" w:sz="0" w:space="0" w:color="auto"/>
            <w:right w:val="none" w:sz="0" w:space="0" w:color="auto"/>
          </w:divBdr>
        </w:div>
        <w:div w:id="611136016">
          <w:marLeft w:val="0"/>
          <w:marRight w:val="0"/>
          <w:marTop w:val="0"/>
          <w:marBottom w:val="0"/>
          <w:divBdr>
            <w:top w:val="none" w:sz="0" w:space="0" w:color="auto"/>
            <w:left w:val="single" w:sz="6" w:space="8" w:color="F0F0F0"/>
            <w:bottom w:val="none" w:sz="0" w:space="0" w:color="auto"/>
            <w:right w:val="none" w:sz="0" w:space="0" w:color="auto"/>
          </w:divBdr>
          <w:divsChild>
            <w:div w:id="1151559585">
              <w:marLeft w:val="0"/>
              <w:marRight w:val="0"/>
              <w:marTop w:val="0"/>
              <w:marBottom w:val="0"/>
              <w:divBdr>
                <w:top w:val="none" w:sz="0" w:space="0" w:color="auto"/>
                <w:left w:val="none" w:sz="0" w:space="0" w:color="auto"/>
                <w:bottom w:val="none" w:sz="0" w:space="0" w:color="auto"/>
                <w:right w:val="none" w:sz="0" w:space="0" w:color="auto"/>
              </w:divBdr>
            </w:div>
          </w:divsChild>
        </w:div>
        <w:div w:id="531236264">
          <w:marLeft w:val="0"/>
          <w:marRight w:val="0"/>
          <w:marTop w:val="0"/>
          <w:marBottom w:val="450"/>
          <w:divBdr>
            <w:top w:val="none" w:sz="0" w:space="0" w:color="auto"/>
            <w:left w:val="none" w:sz="0" w:space="0" w:color="auto"/>
            <w:bottom w:val="none" w:sz="0" w:space="0" w:color="auto"/>
            <w:right w:val="none" w:sz="0" w:space="0" w:color="auto"/>
          </w:divBdr>
        </w:div>
      </w:divsChild>
    </w:div>
    <w:div w:id="2039353895">
      <w:marLeft w:val="0"/>
      <w:marRight w:val="675"/>
      <w:marTop w:val="150"/>
      <w:marBottom w:val="0"/>
      <w:divBdr>
        <w:top w:val="none" w:sz="0" w:space="0" w:color="auto"/>
        <w:left w:val="none" w:sz="0" w:space="0" w:color="auto"/>
        <w:bottom w:val="none" w:sz="0" w:space="0" w:color="auto"/>
        <w:right w:val="none" w:sz="0" w:space="0" w:color="auto"/>
      </w:divBdr>
      <w:divsChild>
        <w:div w:id="2053114290">
          <w:marLeft w:val="0"/>
          <w:marRight w:val="0"/>
          <w:marTop w:val="0"/>
          <w:marBottom w:val="0"/>
          <w:divBdr>
            <w:top w:val="none" w:sz="0" w:space="0" w:color="auto"/>
            <w:left w:val="none" w:sz="0" w:space="0" w:color="auto"/>
            <w:bottom w:val="none" w:sz="0" w:space="0" w:color="auto"/>
            <w:right w:val="none" w:sz="0" w:space="0" w:color="auto"/>
          </w:divBdr>
        </w:div>
      </w:divsChild>
    </w:div>
    <w:div w:id="2092508993">
      <w:marLeft w:val="-75"/>
      <w:marRight w:val="75"/>
      <w:marTop w:val="0"/>
      <w:marBottom w:val="0"/>
      <w:divBdr>
        <w:top w:val="none" w:sz="0" w:space="0" w:color="auto"/>
        <w:left w:val="none" w:sz="0" w:space="0" w:color="auto"/>
        <w:bottom w:val="none" w:sz="0" w:space="0" w:color="auto"/>
        <w:right w:val="none" w:sz="0" w:space="0" w:color="auto"/>
      </w:divBdr>
    </w:div>
    <w:div w:id="2125078570">
      <w:marLeft w:val="-75"/>
      <w:marRight w:val="7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Depeche Study</dc:creator>
  <cp:lastModifiedBy>depeche elliot</cp:lastModifiedBy>
  <cp:revision>4</cp:revision>
  <cp:lastPrinted>2025-01-14T09:21:00Z</cp:lastPrinted>
  <dcterms:created xsi:type="dcterms:W3CDTF">2025-07-30T11:10:00Z</dcterms:created>
  <dcterms:modified xsi:type="dcterms:W3CDTF">2025-07-30T11:16:00Z</dcterms:modified>
</cp:coreProperties>
</file>